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9D26" w14:textId="77777777" w:rsidR="004661E4" w:rsidRPr="00933AD0" w:rsidRDefault="00BC06BA" w:rsidP="005D52A2">
      <w:pPr>
        <w:rPr>
          <w:b/>
          <w:sz w:val="56"/>
          <w:szCs w:val="56"/>
        </w:rPr>
      </w:pPr>
      <w:r w:rsidRPr="005D52A2">
        <w:rPr>
          <w:sz w:val="56"/>
          <w:szCs w:val="96"/>
        </w:rPr>
        <w:t>Møteprotokoll</w:t>
      </w:r>
      <w:r w:rsidR="00DE4470" w:rsidRPr="00933AD0">
        <w:rPr>
          <w:sz w:val="56"/>
          <w:szCs w:val="56"/>
        </w:rPr>
        <w:t xml:space="preserve"> </w:t>
      </w:r>
    </w:p>
    <w:p w14:paraId="41096FEE" w14:textId="41DBB9DB" w:rsidR="00DE4470" w:rsidRPr="005D52A2" w:rsidRDefault="0008526A" w:rsidP="005D52A2">
      <w:pPr>
        <w:pStyle w:val="Tittel"/>
        <w:spacing w:before="0" w:after="0"/>
        <w:rPr>
          <w:b w:val="0"/>
          <w:sz w:val="56"/>
          <w:szCs w:val="56"/>
        </w:rPr>
      </w:pPr>
      <w:sdt>
        <w:sdtPr>
          <w:rPr>
            <w:b w:val="0"/>
            <w:sz w:val="56"/>
            <w:szCs w:val="56"/>
          </w:rPr>
          <w:tag w:val="ToBoard.Name"/>
          <w:id w:val="10000"/>
          <w:placeholder>
            <w:docPart w:val="B670C8EAED074759A72B3C3D36D87969"/>
          </w:placeholder>
          <w:dataBinding w:prefixMappings="xmlns:gbs='http://www.software-innovation.no/growBusinessDocument'" w:xpath="/gbs:GrowBusinessDocument/gbs:ToBoard.Name[@gbs:key='10000']" w:storeItemID="{054AC2F2-BC89-4FBE-8D04-D77C450C58E4}"/>
          <w:text/>
        </w:sdtPr>
        <w:sdtEndPr/>
        <w:sdtContent>
          <w:r w:rsidR="00880111">
            <w:rPr>
              <w:b w:val="0"/>
              <w:sz w:val="56"/>
              <w:szCs w:val="56"/>
            </w:rPr>
            <w:t>Vardeneset menighetsråd</w:t>
          </w:r>
        </w:sdtContent>
      </w:sdt>
    </w:p>
    <w:p w14:paraId="2217CEFC" w14:textId="77777777" w:rsidR="004C78E3" w:rsidRPr="00933AD0" w:rsidRDefault="004C78E3" w:rsidP="00933AD0">
      <w:pPr>
        <w:pStyle w:val="Topptekst"/>
      </w:pPr>
      <w:bookmarkStart w:id="0" w:name="LED_UOFF"/>
      <w:bookmarkEnd w:id="0"/>
    </w:p>
    <w:tbl>
      <w:tblPr>
        <w:tblW w:w="0" w:type="auto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138"/>
        <w:gridCol w:w="7149"/>
      </w:tblGrid>
      <w:tr w:rsidR="00D8150E" w:rsidRPr="00D8150E" w14:paraId="2B4E1ADF" w14:textId="77777777" w:rsidTr="00676F2E">
        <w:tc>
          <w:tcPr>
            <w:tcW w:w="2138" w:type="dxa"/>
            <w:tcBorders>
              <w:top w:val="single" w:sz="4" w:space="0" w:color="auto"/>
            </w:tcBorders>
          </w:tcPr>
          <w:p w14:paraId="066C7078" w14:textId="77777777" w:rsidR="00D8150E" w:rsidRPr="00D8150E" w:rsidRDefault="00D8150E" w:rsidP="009253BB">
            <w:r>
              <w:t>Møted</w:t>
            </w:r>
            <w:r w:rsidRPr="00D8150E">
              <w:t>ato:</w:t>
            </w:r>
          </w:p>
        </w:tc>
        <w:sdt>
          <w:sdtPr>
            <w:tag w:val="StartDate"/>
            <w:id w:val="10001"/>
            <w:placeholder>
              <w:docPart w:val="EC1679CD695D4B33A392C27B19D5110D"/>
            </w:placeholder>
            <w:dataBinding w:prefixMappings="xmlns:gbs='http://www.software-innovation.no/growBusinessDocument'" w:xpath="/gbs:GrowBusinessDocument/gbs:StartDate[@gbs:key='10001']" w:storeItemID="{054AC2F2-BC89-4FBE-8D04-D77C450C58E4}"/>
            <w:date w:fullDate="2026-04-12T13:30:00Z">
              <w:dateFormat w:val="dd.MM.yyyy kl. HH:mm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7149" w:type="dxa"/>
                <w:tcBorders>
                  <w:top w:val="single" w:sz="4" w:space="0" w:color="auto"/>
                </w:tcBorders>
              </w:tcPr>
              <w:p w14:paraId="092353AF" w14:textId="712EE867" w:rsidR="00D8150E" w:rsidRPr="00D8150E" w:rsidRDefault="00880111" w:rsidP="009253BB">
                <w:r>
                  <w:t>12.04.2026 kl. 13:30</w:t>
                </w:r>
              </w:p>
            </w:tc>
          </w:sdtContent>
        </w:sdt>
      </w:tr>
      <w:tr w:rsidR="00D8150E" w:rsidRPr="00D8150E" w14:paraId="7D354A4D" w14:textId="77777777" w:rsidTr="00676F2E">
        <w:tc>
          <w:tcPr>
            <w:tcW w:w="2138" w:type="dxa"/>
          </w:tcPr>
          <w:p w14:paraId="6E699CA0" w14:textId="77777777" w:rsidR="00D8150E" w:rsidRPr="00D8150E" w:rsidRDefault="00D8150E" w:rsidP="009253BB">
            <w:r>
              <w:t>Møtes</w:t>
            </w:r>
            <w:r w:rsidRPr="00D8150E">
              <w:t>ted:</w:t>
            </w:r>
          </w:p>
        </w:tc>
        <w:sdt>
          <w:sdtPr>
            <w:tag w:val="Location"/>
            <w:id w:val="10002"/>
            <w:placeholder>
              <w:docPart w:val="7EA3BA69D0B443AAA0DE426950D028B0"/>
            </w:placeholder>
            <w:dataBinding w:prefixMappings="xmlns:gbs='http://www.software-innovation.no/growBusinessDocument'" w:xpath="/gbs:GrowBusinessDocument/gbs:Location[@gbs:key='10002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64AA8821" w14:textId="252DE06C" w:rsidR="00D8150E" w:rsidRPr="00D8150E" w:rsidRDefault="00880111" w:rsidP="009253BB">
                <w:r>
                  <w:t>Vardeneset kirke i kirkestua</w:t>
                </w:r>
              </w:p>
            </w:tc>
          </w:sdtContent>
        </w:sdt>
      </w:tr>
      <w:tr w:rsidR="00D8150E" w:rsidRPr="00D8150E" w14:paraId="5DE49B50" w14:textId="77777777" w:rsidTr="00676F2E">
        <w:trPr>
          <w:trHeight w:val="255"/>
        </w:trPr>
        <w:tc>
          <w:tcPr>
            <w:tcW w:w="2138" w:type="dxa"/>
          </w:tcPr>
          <w:p w14:paraId="007076E5" w14:textId="77777777" w:rsidR="00D8150E" w:rsidRPr="00D8150E" w:rsidRDefault="00D8150E" w:rsidP="009253BB">
            <w:r w:rsidRPr="00D8150E">
              <w:t>Arkivsak:</w:t>
            </w:r>
          </w:p>
        </w:tc>
        <w:sdt>
          <w:sdtPr>
            <w:tag w:val="ToBoard.ToCaseForBoardDocuments.Name"/>
            <w:id w:val="10003"/>
            <w:placeholder>
              <w:docPart w:val="7EA3BA69D0B443AAA0DE426950D028B0"/>
            </w:placeholder>
            <w:dataBinding w:prefixMappings="xmlns:gbs='http://www.software-innovation.no/growBusinessDocument'" w:xpath="/gbs:GrowBusinessDocument/gbs:ToBoard.ToCaseForBoardDocuments.Name[@gbs:key='10003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758DD9AC" w14:textId="24121B16" w:rsidR="00D8150E" w:rsidRPr="00D8150E" w:rsidRDefault="00880111" w:rsidP="009253BB">
                <w:r>
                  <w:t>23/04474</w:t>
                </w:r>
              </w:p>
            </w:tc>
          </w:sdtContent>
        </w:sdt>
      </w:tr>
      <w:tr w:rsidR="00D8150E" w:rsidRPr="00D8150E" w14:paraId="1D33E830" w14:textId="77777777" w:rsidTr="00676F2E">
        <w:tc>
          <w:tcPr>
            <w:tcW w:w="2138" w:type="dxa"/>
          </w:tcPr>
          <w:p w14:paraId="26272CCC" w14:textId="77777777" w:rsidR="00D8150E" w:rsidRPr="00D8150E" w:rsidRDefault="00D8150E" w:rsidP="009253BB"/>
        </w:tc>
        <w:tc>
          <w:tcPr>
            <w:tcW w:w="7149" w:type="dxa"/>
          </w:tcPr>
          <w:p w14:paraId="47EE54B1" w14:textId="77777777" w:rsidR="00D8150E" w:rsidRPr="00D8150E" w:rsidRDefault="00D8150E" w:rsidP="009253BB"/>
        </w:tc>
      </w:tr>
      <w:tr w:rsidR="00D8150E" w:rsidRPr="00D8150E" w14:paraId="5E31BB53" w14:textId="77777777" w:rsidTr="00676F2E">
        <w:tc>
          <w:tcPr>
            <w:tcW w:w="2138" w:type="dxa"/>
          </w:tcPr>
          <w:p w14:paraId="6B5F43C4" w14:textId="77777777" w:rsidR="00D8150E" w:rsidRPr="00D8150E" w:rsidRDefault="00D8150E" w:rsidP="009253BB">
            <w:r w:rsidRPr="00D8150E">
              <w:t>Til</w:t>
            </w:r>
            <w:r>
              <w:t xml:space="preserve"> </w:t>
            </w:r>
            <w:r w:rsidRPr="00D8150E">
              <w:t xml:space="preserve">stede: </w:t>
            </w:r>
          </w:p>
        </w:tc>
        <w:tc>
          <w:tcPr>
            <w:tcW w:w="7149" w:type="dxa"/>
          </w:tcPr>
          <w:p w14:paraId="37CA9EAD" w14:textId="77777777" w:rsidR="00880111" w:rsidRDefault="00880111" w:rsidP="009253BB">
            <w:bookmarkStart w:id="1" w:name="MEMBERS_MET"/>
            <w:bookmarkEnd w:id="1"/>
            <w:r>
              <w:t>Berly Gilje Holter, Henrik Arnestad Salte, Mette Nordbø, Emilie Johnsen, Magnus Hagland, Åshild Stoveland, Kristin Fjelde Tjelle,</w:t>
            </w:r>
          </w:p>
          <w:p w14:paraId="40B7973C" w14:textId="299A6EB2" w:rsidR="00D8150E" w:rsidRPr="00D8150E" w:rsidRDefault="00880111" w:rsidP="009253BB">
            <w:r>
              <w:t>Live Lunde Gjedrem og Torill Rosland</w:t>
            </w:r>
          </w:p>
        </w:tc>
      </w:tr>
      <w:tr w:rsidR="00D8150E" w:rsidRPr="00D8150E" w14:paraId="5FA2684E" w14:textId="77777777" w:rsidTr="00676F2E">
        <w:tc>
          <w:tcPr>
            <w:tcW w:w="2138" w:type="dxa"/>
          </w:tcPr>
          <w:p w14:paraId="34EC59E3" w14:textId="77777777" w:rsidR="00D8150E" w:rsidRPr="00D8150E" w:rsidRDefault="00D8150E" w:rsidP="009253BB"/>
        </w:tc>
        <w:tc>
          <w:tcPr>
            <w:tcW w:w="7149" w:type="dxa"/>
          </w:tcPr>
          <w:p w14:paraId="6A41212B" w14:textId="77777777" w:rsidR="00D8150E" w:rsidRPr="00D8150E" w:rsidRDefault="00D8150E" w:rsidP="009253BB"/>
        </w:tc>
      </w:tr>
      <w:tr w:rsidR="00D8150E" w:rsidRPr="00D8150E" w14:paraId="37E7FC3B" w14:textId="77777777" w:rsidTr="00676F2E">
        <w:tc>
          <w:tcPr>
            <w:tcW w:w="2138" w:type="dxa"/>
          </w:tcPr>
          <w:p w14:paraId="74885193" w14:textId="77777777" w:rsidR="00D8150E" w:rsidRPr="00D8150E" w:rsidRDefault="00D8150E" w:rsidP="009253BB">
            <w:r w:rsidRPr="00D8150E">
              <w:t>Møtende varamedlemmer:</w:t>
            </w:r>
          </w:p>
        </w:tc>
        <w:tc>
          <w:tcPr>
            <w:tcW w:w="7149" w:type="dxa"/>
          </w:tcPr>
          <w:p w14:paraId="2CAE5B0E" w14:textId="6C5C7A13" w:rsidR="00D8150E" w:rsidRPr="00D8150E" w:rsidRDefault="00880111" w:rsidP="009253BB">
            <w:bookmarkStart w:id="2" w:name="MEMBERS_SUBST"/>
            <w:bookmarkEnd w:id="2"/>
            <w:r>
              <w:t>Arild Kiil</w:t>
            </w:r>
          </w:p>
        </w:tc>
      </w:tr>
      <w:tr w:rsidR="00D8150E" w:rsidRPr="00D8150E" w14:paraId="66E59DD1" w14:textId="77777777" w:rsidTr="00676F2E">
        <w:tc>
          <w:tcPr>
            <w:tcW w:w="2138" w:type="dxa"/>
          </w:tcPr>
          <w:p w14:paraId="59C43C99" w14:textId="77777777" w:rsidR="00D8150E" w:rsidRPr="00D8150E" w:rsidRDefault="00D8150E" w:rsidP="009253BB"/>
        </w:tc>
        <w:tc>
          <w:tcPr>
            <w:tcW w:w="7149" w:type="dxa"/>
          </w:tcPr>
          <w:p w14:paraId="58559944" w14:textId="77777777" w:rsidR="00D8150E" w:rsidRPr="00D8150E" w:rsidRDefault="00D8150E" w:rsidP="009253BB"/>
        </w:tc>
      </w:tr>
      <w:tr w:rsidR="00D8150E" w:rsidRPr="00D8150E" w14:paraId="7503BCA6" w14:textId="77777777" w:rsidTr="00676F2E">
        <w:tc>
          <w:tcPr>
            <w:tcW w:w="2138" w:type="dxa"/>
          </w:tcPr>
          <w:p w14:paraId="11E44C25" w14:textId="77777777" w:rsidR="00D8150E" w:rsidRPr="00D8150E" w:rsidRDefault="00D8150E" w:rsidP="009253BB">
            <w:r w:rsidRPr="00D8150E">
              <w:t xml:space="preserve">Forfall: </w:t>
            </w:r>
          </w:p>
        </w:tc>
        <w:tc>
          <w:tcPr>
            <w:tcW w:w="7149" w:type="dxa"/>
          </w:tcPr>
          <w:p w14:paraId="7E49EC86" w14:textId="21A381DC" w:rsidR="00D8150E" w:rsidRPr="00D8150E" w:rsidRDefault="00880111" w:rsidP="009253BB">
            <w:bookmarkStart w:id="3" w:name="MEMBERS_NOTMET"/>
            <w:bookmarkEnd w:id="3"/>
            <w:r>
              <w:t>Synnøve Høines Berge</w:t>
            </w:r>
          </w:p>
        </w:tc>
      </w:tr>
      <w:tr w:rsidR="00D8150E" w:rsidRPr="00D8150E" w14:paraId="50839307" w14:textId="77777777" w:rsidTr="00676F2E">
        <w:tc>
          <w:tcPr>
            <w:tcW w:w="2138" w:type="dxa"/>
          </w:tcPr>
          <w:p w14:paraId="2B6922C5" w14:textId="77777777" w:rsidR="00D8150E" w:rsidRPr="00D8150E" w:rsidRDefault="00D8150E" w:rsidP="009253BB"/>
        </w:tc>
        <w:tc>
          <w:tcPr>
            <w:tcW w:w="7149" w:type="dxa"/>
          </w:tcPr>
          <w:p w14:paraId="7B6799C8" w14:textId="77777777" w:rsidR="00D8150E" w:rsidRPr="00D8150E" w:rsidRDefault="00D8150E" w:rsidP="009253BB"/>
        </w:tc>
      </w:tr>
      <w:tr w:rsidR="00D8150E" w:rsidRPr="00D8150E" w14:paraId="4F787EE3" w14:textId="77777777" w:rsidTr="00676F2E">
        <w:tc>
          <w:tcPr>
            <w:tcW w:w="2138" w:type="dxa"/>
          </w:tcPr>
          <w:p w14:paraId="62AC59AB" w14:textId="77777777" w:rsidR="00D8150E" w:rsidRPr="00D8150E" w:rsidRDefault="00D8150E" w:rsidP="009253BB">
            <w:r w:rsidRPr="00D8150E">
              <w:t>Andre:</w:t>
            </w:r>
          </w:p>
        </w:tc>
        <w:tc>
          <w:tcPr>
            <w:tcW w:w="7149" w:type="dxa"/>
          </w:tcPr>
          <w:p w14:paraId="08F8E511" w14:textId="77777777" w:rsidR="00D8150E" w:rsidRPr="00D8150E" w:rsidRDefault="00D8150E" w:rsidP="009253BB"/>
        </w:tc>
      </w:tr>
      <w:tr w:rsidR="00D8150E" w:rsidRPr="00D8150E" w14:paraId="1BD26D64" w14:textId="77777777" w:rsidTr="00676F2E">
        <w:tc>
          <w:tcPr>
            <w:tcW w:w="2138" w:type="dxa"/>
          </w:tcPr>
          <w:p w14:paraId="5CA8AFC4" w14:textId="77777777" w:rsidR="00D8150E" w:rsidRPr="00D8150E" w:rsidRDefault="00D8150E" w:rsidP="009253BB"/>
        </w:tc>
        <w:tc>
          <w:tcPr>
            <w:tcW w:w="7149" w:type="dxa"/>
          </w:tcPr>
          <w:p w14:paraId="4E6BE238" w14:textId="77777777" w:rsidR="00D8150E" w:rsidRPr="00D8150E" w:rsidRDefault="00D8150E" w:rsidP="009253BB"/>
        </w:tc>
      </w:tr>
      <w:tr w:rsidR="00D8150E" w:rsidRPr="00D8150E" w14:paraId="3E4755E7" w14:textId="77777777" w:rsidTr="00676F2E">
        <w:tc>
          <w:tcPr>
            <w:tcW w:w="2138" w:type="dxa"/>
          </w:tcPr>
          <w:p w14:paraId="72BB5025" w14:textId="77777777" w:rsidR="00D8150E" w:rsidRPr="00D8150E" w:rsidRDefault="00D8150E" w:rsidP="009253BB">
            <w:r w:rsidRPr="00D8150E">
              <w:t>Protokollfører:</w:t>
            </w:r>
          </w:p>
        </w:tc>
        <w:sdt>
          <w:sdtPr>
            <w:tag w:val="ToBoard.FromOtherContacts"/>
            <w:id w:val="10004"/>
            <w:placeholder>
              <w:docPart w:val="AC70C8A0651B4956A39335976AB6A269"/>
            </w:placeholder>
            <w:dataBinding w:prefixMappings="xmlns:gbs='http://www.software-innovation.no/growBusinessDocument'" w:xpath="/gbs:GrowBusinessDocument/gbs:Lists/gbs:SingleLines/gbs:ToBoard.FromOtherContacts/gbs:DisplayField[@gbs:key='10004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16FE8BD6" w14:textId="5D9F558A" w:rsidR="00D8150E" w:rsidRPr="00D8150E" w:rsidRDefault="00880111" w:rsidP="009253BB">
                <w:r>
                  <w:t>Torill Rosland</w:t>
                </w:r>
              </w:p>
            </w:tc>
          </w:sdtContent>
        </w:sdt>
      </w:tr>
      <w:tr w:rsidR="00D8150E" w:rsidRPr="00D8150E" w14:paraId="1F5F408D" w14:textId="77777777" w:rsidTr="00676F2E">
        <w:tc>
          <w:tcPr>
            <w:tcW w:w="2138" w:type="dxa"/>
          </w:tcPr>
          <w:p w14:paraId="51B74B7E" w14:textId="77777777" w:rsidR="00D8150E" w:rsidRPr="00D8150E" w:rsidRDefault="00D8150E" w:rsidP="009253BB"/>
        </w:tc>
        <w:tc>
          <w:tcPr>
            <w:tcW w:w="7149" w:type="dxa"/>
          </w:tcPr>
          <w:p w14:paraId="7FD81309" w14:textId="77777777" w:rsidR="00D8150E" w:rsidRPr="00D8150E" w:rsidRDefault="00D8150E" w:rsidP="009253BB"/>
        </w:tc>
      </w:tr>
    </w:tbl>
    <w:p w14:paraId="243C1380" w14:textId="77777777" w:rsidR="00D8150E" w:rsidRPr="00933AD0" w:rsidRDefault="00D8150E" w:rsidP="00933AD0"/>
    <w:p w14:paraId="27AA06E2" w14:textId="77777777" w:rsidR="00361F1F" w:rsidRDefault="00361F1F"/>
    <w:tbl>
      <w:tblPr>
        <w:tblStyle w:val="Rutenettabelllys"/>
        <w:tblW w:w="5000" w:type="pct"/>
        <w:tblLayout w:type="fixed"/>
        <w:tblLook w:val="0000" w:firstRow="0" w:lastRow="0" w:firstColumn="0" w:lastColumn="0" w:noHBand="0" w:noVBand="0"/>
      </w:tblPr>
      <w:tblGrid>
        <w:gridCol w:w="931"/>
        <w:gridCol w:w="7281"/>
        <w:gridCol w:w="849"/>
      </w:tblGrid>
      <w:tr w:rsidR="00361F1F" w:rsidRPr="00933AD0" w14:paraId="3806F996" w14:textId="77777777" w:rsidTr="007F141C">
        <w:tc>
          <w:tcPr>
            <w:tcW w:w="8212" w:type="dxa"/>
            <w:gridSpan w:val="2"/>
          </w:tcPr>
          <w:p w14:paraId="4F940E06" w14:textId="4DA55B90" w:rsidR="00361F1F" w:rsidRPr="00676F2E" w:rsidRDefault="00361F1F" w:rsidP="00933AD0">
            <w:pPr>
              <w:rPr>
                <w:b/>
              </w:rPr>
            </w:pPr>
            <w:r w:rsidRPr="00676F2E">
              <w:rPr>
                <w:b/>
              </w:rPr>
              <w:t>SAKSLISTE</w:t>
            </w:r>
          </w:p>
        </w:tc>
        <w:tc>
          <w:tcPr>
            <w:tcW w:w="849" w:type="dxa"/>
          </w:tcPr>
          <w:p w14:paraId="7DEAE959" w14:textId="7571CD4B" w:rsidR="00361F1F" w:rsidRPr="00933AD0" w:rsidRDefault="00361F1F" w:rsidP="00933AD0">
            <w:r w:rsidRPr="00933AD0">
              <w:t>Side</w:t>
            </w:r>
          </w:p>
        </w:tc>
      </w:tr>
      <w:tr w:rsidR="00880111" w:rsidRPr="00880111" w14:paraId="42B7743C" w14:textId="77777777" w:rsidTr="00880111">
        <w:trPr>
          <w:trHeight w:val="480"/>
        </w:trPr>
        <w:tc>
          <w:tcPr>
            <w:tcW w:w="9061" w:type="dxa"/>
            <w:gridSpan w:val="3"/>
            <w:vAlign w:val="center"/>
          </w:tcPr>
          <w:p w14:paraId="30C64E52" w14:textId="3DC276F8" w:rsidR="00880111" w:rsidRPr="00880111" w:rsidRDefault="00880111" w:rsidP="00880111">
            <w:pPr>
              <w:rPr>
                <w:b/>
              </w:rPr>
            </w:pPr>
            <w:bookmarkStart w:id="4" w:name="AGENDA_TABLE"/>
            <w:bookmarkEnd w:id="4"/>
            <w:r>
              <w:rPr>
                <w:b/>
              </w:rPr>
              <w:t>Godkjenning av innkalling og saksliste</w:t>
            </w:r>
          </w:p>
        </w:tc>
      </w:tr>
      <w:tr w:rsidR="00880111" w:rsidRPr="00880111" w14:paraId="3B9D06D8" w14:textId="77777777" w:rsidTr="00880111">
        <w:trPr>
          <w:trHeight w:val="240"/>
        </w:trPr>
        <w:tc>
          <w:tcPr>
            <w:tcW w:w="931" w:type="dxa"/>
            <w:vAlign w:val="center"/>
          </w:tcPr>
          <w:p w14:paraId="668C236C" w14:textId="6FB94EF6" w:rsidR="00880111" w:rsidRPr="00880111" w:rsidRDefault="00880111" w:rsidP="00880111">
            <w:hyperlink w:anchor="CaseRef351652" w:tooltip="Detaljer" w:history="1">
              <w:r>
                <w:rPr>
                  <w:rStyle w:val="Hyperkobling"/>
                </w:rPr>
                <w:t>37/26</w:t>
              </w:r>
            </w:hyperlink>
          </w:p>
        </w:tc>
        <w:tc>
          <w:tcPr>
            <w:tcW w:w="7281" w:type="dxa"/>
            <w:vAlign w:val="center"/>
          </w:tcPr>
          <w:p w14:paraId="2937C6E5" w14:textId="3317221D" w:rsidR="00880111" w:rsidRPr="00880111" w:rsidRDefault="00880111" w:rsidP="00933AD0">
            <w:r>
              <w:t>Godkjenning av møteinnkalling og saksliste (12.04.2026)</w:t>
            </w:r>
          </w:p>
        </w:tc>
        <w:tc>
          <w:tcPr>
            <w:tcW w:w="849" w:type="dxa"/>
            <w:vAlign w:val="center"/>
          </w:tcPr>
          <w:p w14:paraId="5BD5FECE" w14:textId="03A693C3" w:rsidR="00880111" w:rsidRPr="00880111" w:rsidRDefault="00880111" w:rsidP="00933AD0">
            <w:r>
              <w:fldChar w:fldCharType="begin"/>
            </w:r>
            <w:r>
              <w:instrText xml:space="preserve"> PAGEREF CaseRef351652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880111" w:rsidRPr="00880111" w14:paraId="2B25AA9B" w14:textId="77777777" w:rsidTr="00880111">
        <w:trPr>
          <w:trHeight w:val="480"/>
        </w:trPr>
        <w:tc>
          <w:tcPr>
            <w:tcW w:w="9061" w:type="dxa"/>
            <w:gridSpan w:val="3"/>
            <w:vAlign w:val="center"/>
          </w:tcPr>
          <w:p w14:paraId="74779896" w14:textId="0E6B39D6" w:rsidR="00880111" w:rsidRPr="00880111" w:rsidRDefault="00880111" w:rsidP="00880111">
            <w:pPr>
              <w:rPr>
                <w:b/>
              </w:rPr>
            </w:pPr>
            <w:r>
              <w:rPr>
                <w:b/>
              </w:rPr>
              <w:t>Saker til behandling</w:t>
            </w:r>
          </w:p>
        </w:tc>
      </w:tr>
      <w:tr w:rsidR="00880111" w:rsidRPr="00880111" w14:paraId="31A49078" w14:textId="77777777" w:rsidTr="00880111">
        <w:trPr>
          <w:trHeight w:val="240"/>
        </w:trPr>
        <w:tc>
          <w:tcPr>
            <w:tcW w:w="931" w:type="dxa"/>
            <w:vAlign w:val="center"/>
          </w:tcPr>
          <w:p w14:paraId="1BB2445F" w14:textId="5D05DB2F" w:rsidR="00880111" w:rsidRPr="00880111" w:rsidRDefault="00880111" w:rsidP="00880111">
            <w:hyperlink w:anchor="CaseRef351660" w:tooltip="Detaljer" w:history="1">
              <w:r>
                <w:rPr>
                  <w:rStyle w:val="Hyperkobling"/>
                </w:rPr>
                <w:t>38/26</w:t>
              </w:r>
            </w:hyperlink>
          </w:p>
        </w:tc>
        <w:tc>
          <w:tcPr>
            <w:tcW w:w="7281" w:type="dxa"/>
            <w:vAlign w:val="center"/>
          </w:tcPr>
          <w:p w14:paraId="20F5B945" w14:textId="44B6946F" w:rsidR="00880111" w:rsidRPr="00880111" w:rsidRDefault="00880111" w:rsidP="00933AD0">
            <w:r>
              <w:t>Omstilling i Stavanger kirkelige fellesråd (12.04.2026)</w:t>
            </w:r>
          </w:p>
        </w:tc>
        <w:tc>
          <w:tcPr>
            <w:tcW w:w="849" w:type="dxa"/>
            <w:vAlign w:val="center"/>
          </w:tcPr>
          <w:p w14:paraId="0DD14DDB" w14:textId="00D8AEA3" w:rsidR="00880111" w:rsidRPr="00880111" w:rsidRDefault="00880111" w:rsidP="00933AD0">
            <w:r>
              <w:fldChar w:fldCharType="begin"/>
            </w:r>
            <w:r>
              <w:instrText xml:space="preserve"> PAGEREF CaseRef351660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880111" w:rsidRPr="00880111" w14:paraId="6E48F942" w14:textId="77777777" w:rsidTr="00880111">
        <w:trPr>
          <w:trHeight w:val="240"/>
        </w:trPr>
        <w:tc>
          <w:tcPr>
            <w:tcW w:w="931" w:type="dxa"/>
            <w:vAlign w:val="center"/>
          </w:tcPr>
          <w:p w14:paraId="6D6243F8" w14:textId="1C24D81C" w:rsidR="00880111" w:rsidRPr="00880111" w:rsidRDefault="00880111" w:rsidP="00880111">
            <w:hyperlink w:anchor="CaseRef351662" w:tooltip="Detaljer" w:history="1">
              <w:r>
                <w:rPr>
                  <w:rStyle w:val="Hyperkobling"/>
                </w:rPr>
                <w:t>39/26</w:t>
              </w:r>
            </w:hyperlink>
          </w:p>
        </w:tc>
        <w:tc>
          <w:tcPr>
            <w:tcW w:w="7281" w:type="dxa"/>
            <w:vAlign w:val="center"/>
          </w:tcPr>
          <w:p w14:paraId="6DD6802B" w14:textId="4C836391" w:rsidR="00880111" w:rsidRPr="00880111" w:rsidRDefault="00880111" w:rsidP="00933AD0">
            <w:r>
              <w:t>Tilsetting av ny biskop i Stavanger bispedømme (12.04.2026)</w:t>
            </w:r>
          </w:p>
        </w:tc>
        <w:tc>
          <w:tcPr>
            <w:tcW w:w="849" w:type="dxa"/>
            <w:vAlign w:val="center"/>
          </w:tcPr>
          <w:p w14:paraId="58FFF438" w14:textId="1A0046BB" w:rsidR="00880111" w:rsidRPr="00880111" w:rsidRDefault="00880111" w:rsidP="00933AD0">
            <w:r>
              <w:fldChar w:fldCharType="begin"/>
            </w:r>
            <w:r>
              <w:instrText xml:space="preserve"> PAGEREF CaseRef351662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880111" w:rsidRPr="00880111" w14:paraId="3AD42CF7" w14:textId="77777777" w:rsidTr="00880111">
        <w:trPr>
          <w:trHeight w:val="240"/>
        </w:trPr>
        <w:tc>
          <w:tcPr>
            <w:tcW w:w="931" w:type="dxa"/>
            <w:vAlign w:val="center"/>
          </w:tcPr>
          <w:p w14:paraId="7885A6B6" w14:textId="27AA46DB" w:rsidR="00880111" w:rsidRPr="00880111" w:rsidRDefault="00880111" w:rsidP="00880111">
            <w:hyperlink w:anchor="CaseRef351664" w:tooltip="Detaljer" w:history="1">
              <w:r>
                <w:rPr>
                  <w:rStyle w:val="Hyperkobling"/>
                </w:rPr>
                <w:t>40/26</w:t>
              </w:r>
            </w:hyperlink>
          </w:p>
        </w:tc>
        <w:tc>
          <w:tcPr>
            <w:tcW w:w="7281" w:type="dxa"/>
            <w:vAlign w:val="center"/>
          </w:tcPr>
          <w:p w14:paraId="3A599F7C" w14:textId="4A6D0B03" w:rsidR="00880111" w:rsidRPr="00880111" w:rsidRDefault="00880111" w:rsidP="00933AD0">
            <w:r>
              <w:t>Eventuelt (12.04.2026)</w:t>
            </w:r>
          </w:p>
        </w:tc>
        <w:tc>
          <w:tcPr>
            <w:tcW w:w="849" w:type="dxa"/>
            <w:vAlign w:val="center"/>
          </w:tcPr>
          <w:p w14:paraId="1B482C32" w14:textId="5CF80B89" w:rsidR="00880111" w:rsidRPr="00880111" w:rsidRDefault="00880111" w:rsidP="00933AD0">
            <w:r>
              <w:fldChar w:fldCharType="begin"/>
            </w:r>
            <w:r>
              <w:instrText xml:space="preserve"> PAGEREF CaseRef351664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</w:tr>
      <w:tr w:rsidR="00880111" w:rsidRPr="00880111" w14:paraId="10946043" w14:textId="77777777" w:rsidTr="00880111">
        <w:trPr>
          <w:trHeight w:val="240"/>
        </w:trPr>
        <w:tc>
          <w:tcPr>
            <w:tcW w:w="931" w:type="dxa"/>
            <w:vAlign w:val="center"/>
          </w:tcPr>
          <w:p w14:paraId="2F4AB42E" w14:textId="77777777" w:rsidR="00880111" w:rsidRDefault="00880111" w:rsidP="00880111"/>
        </w:tc>
        <w:tc>
          <w:tcPr>
            <w:tcW w:w="7281" w:type="dxa"/>
            <w:vAlign w:val="center"/>
          </w:tcPr>
          <w:p w14:paraId="5FEF0B78" w14:textId="77777777" w:rsidR="00880111" w:rsidRDefault="00880111" w:rsidP="00933AD0"/>
        </w:tc>
        <w:tc>
          <w:tcPr>
            <w:tcW w:w="849" w:type="dxa"/>
            <w:vAlign w:val="center"/>
          </w:tcPr>
          <w:p w14:paraId="7097F4B9" w14:textId="77777777" w:rsidR="00880111" w:rsidRDefault="00880111" w:rsidP="00933AD0"/>
        </w:tc>
      </w:tr>
    </w:tbl>
    <w:p w14:paraId="12F2F07A" w14:textId="77777777" w:rsidR="004C78E3" w:rsidRPr="00933AD0" w:rsidRDefault="004C78E3" w:rsidP="00933AD0"/>
    <w:p w14:paraId="0D002129" w14:textId="5DAF1388" w:rsidR="005D52A2" w:rsidRPr="004631EB" w:rsidRDefault="0008526A" w:rsidP="005D52A2">
      <w:sdt>
        <w:sdtPr>
          <w:tag w:val="ToBoard.ToEmployer.Addresses.ZipPlace"/>
          <w:id w:val="130991035"/>
          <w:placeholder>
            <w:docPart w:val="00FFE97A429C48AAADCB84F706042249"/>
          </w:placeholder>
          <w:dataBinding w:prefixMappings="xmlns:gbs='http://www.software-innovation.no/growBusinessDocument'" w:xpath="/gbs:GrowBusinessDocument/gbs:ToBoard.ToEmployer.AddressesJOINEX.ZipPlace[@gbs:key='2162347212']" w:storeItemID="{56DC69B7-6F86-472B-AF93-1D6F1C1389AD}"/>
          <w:text/>
        </w:sdtPr>
        <w:sdtEndPr/>
        <w:sdtContent>
          <w:r w:rsidR="00B369D5">
            <w:t>Sted</w:t>
          </w:r>
        </w:sdtContent>
      </w:sdt>
      <w:r w:rsidR="005D52A2" w:rsidRPr="004631EB">
        <w:t xml:space="preserve"> </w:t>
      </w:r>
      <w:r w:rsidR="005D52A2" w:rsidRPr="004631EB">
        <w:fldChar w:fldCharType="begin"/>
      </w:r>
      <w:r w:rsidR="005D52A2" w:rsidRPr="004631EB">
        <w:instrText xml:space="preserve"> TIME \@ "dd.MM.yyyy" </w:instrText>
      </w:r>
      <w:r w:rsidR="005D52A2" w:rsidRPr="004631EB">
        <w:fldChar w:fldCharType="separate"/>
      </w:r>
      <w:r>
        <w:rPr>
          <w:noProof/>
        </w:rPr>
        <w:t>08.05.2026</w:t>
      </w:r>
      <w:r w:rsidR="005D52A2" w:rsidRPr="004631EB">
        <w:fldChar w:fldCharType="end"/>
      </w:r>
    </w:p>
    <w:p w14:paraId="5904D525" w14:textId="77777777" w:rsidR="005D52A2" w:rsidRPr="004631EB" w:rsidRDefault="005D52A2" w:rsidP="005D52A2"/>
    <w:tbl>
      <w:tblPr>
        <w:tblStyle w:val="Tabellrutenett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D52A2" w:rsidRPr="004631EB" w14:paraId="67C5CE22" w14:textId="77777777" w:rsidTr="006832C2">
        <w:tc>
          <w:tcPr>
            <w:tcW w:w="4530" w:type="dxa"/>
          </w:tcPr>
          <w:sdt>
            <w:sdtPr>
              <w:tag w:val="ToBoard.FromOtherContacts"/>
              <w:id w:val="10005"/>
              <w:placeholder>
                <w:docPart w:val="7C9EE77E437E4B72B95418EE587BE8E1"/>
              </w:placeholder>
              <w:dataBinding w:prefixMappings="xmlns:gbs='http://www.software-innovation.no/growBusinessDocument'" w:xpath="/gbs:GrowBusinessDocument/gbs:Lists/gbs:SingleLines/gbs:ToBoard.FromOtherContacts/gbs:DisplayField[@gbs:key='10005']" w:storeItemID="{054AC2F2-BC89-4FBE-8D04-D77C450C58E4}"/>
              <w:text w:multiLine="1"/>
            </w:sdtPr>
            <w:sdtEndPr/>
            <w:sdtContent>
              <w:p w14:paraId="2971CF93" w14:textId="7FDA6366" w:rsidR="00403641" w:rsidRDefault="00880111" w:rsidP="00403641">
                <w:r>
                  <w:t>Henrik Arnestad Salte</w:t>
                </w:r>
              </w:p>
            </w:sdtContent>
          </w:sdt>
          <w:p w14:paraId="0E34F9CC" w14:textId="3E8E08FE" w:rsidR="005D52A2" w:rsidRPr="004631EB" w:rsidRDefault="007F141C" w:rsidP="006832C2">
            <w:r>
              <w:t>Leder</w:t>
            </w:r>
          </w:p>
        </w:tc>
        <w:tc>
          <w:tcPr>
            <w:tcW w:w="4531" w:type="dxa"/>
          </w:tcPr>
          <w:sdt>
            <w:sdtPr>
              <w:tag w:val="ToBoard.FromOtherContacts"/>
              <w:id w:val="-338772709"/>
              <w:placeholder>
                <w:docPart w:val="12BDE9CDD3BB4E17A71E842FDD8B7210"/>
              </w:placeholder>
              <w:dataBinding w:prefixMappings="xmlns:gbs='http://www.software-innovation.no/growBusinessDocument'" w:xpath="/gbs:GrowBusinessDocument/gbs:Lists/gbs:SingleLines/gbs:ToBoard.FromOtherContacts/gbs:DisplayField[@gbs:key='10004']" w:storeItemID="{054AC2F2-BC89-4FBE-8D04-D77C450C58E4}"/>
              <w:text/>
            </w:sdtPr>
            <w:sdtEndPr/>
            <w:sdtContent>
              <w:p w14:paraId="215FADD9" w14:textId="13672C3A" w:rsidR="005D52A2" w:rsidRPr="004631EB" w:rsidRDefault="00880111" w:rsidP="006832C2">
                <w:r>
                  <w:t>Torill Rosland</w:t>
                </w:r>
              </w:p>
            </w:sdtContent>
          </w:sdt>
          <w:p w14:paraId="6E9D3426" w14:textId="77777777" w:rsidR="005D52A2" w:rsidRPr="004631EB" w:rsidRDefault="005D52A2" w:rsidP="006832C2">
            <w:r>
              <w:t>S</w:t>
            </w:r>
            <w:r w:rsidRPr="004631EB">
              <w:t>ekretær</w:t>
            </w:r>
          </w:p>
          <w:p w14:paraId="1FE6793D" w14:textId="77777777" w:rsidR="005D52A2" w:rsidRPr="004631EB" w:rsidRDefault="005D52A2" w:rsidP="006832C2"/>
        </w:tc>
      </w:tr>
    </w:tbl>
    <w:p w14:paraId="2A81D84D" w14:textId="77777777" w:rsidR="00D8150E" w:rsidRDefault="00D8150E" w:rsidP="00933AD0">
      <w:pPr>
        <w:rPr>
          <w:sz w:val="22"/>
          <w:szCs w:val="22"/>
        </w:rPr>
      </w:pPr>
    </w:p>
    <w:p w14:paraId="68C8559A" w14:textId="6888EA95" w:rsidR="00880111" w:rsidRDefault="00880111" w:rsidP="00880111">
      <w:pPr>
        <w:pStyle w:val="MUCaseTitle"/>
      </w:pPr>
      <w:r w:rsidRPr="00880111">
        <w:rPr>
          <w:shd w:val="clear" w:color="auto" w:fill="D9D9D9"/>
        </w:rPr>
        <w:t>Godkjenning av innkalling og saksliste</w:t>
      </w:r>
    </w:p>
    <w:p w14:paraId="1DB2D740" w14:textId="77777777" w:rsidR="00880111" w:rsidRDefault="00880111" w:rsidP="00880111">
      <w:pPr>
        <w:pStyle w:val="MUCaseTitle2"/>
      </w:pPr>
      <w:bookmarkStart w:id="5" w:name="CaseRef351652"/>
      <w:bookmarkEnd w:id="5"/>
      <w:r>
        <w:t>37/26 Godkjenning av møteinnkalling og saksliste (12.04.2026)</w:t>
      </w:r>
    </w:p>
    <w:p w14:paraId="6EEBC320" w14:textId="33F01DC5" w:rsidR="00880111" w:rsidRDefault="00880111" w:rsidP="00880111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880111" w14:paraId="4A9DF6CA" w14:textId="77777777" w:rsidTr="00880111">
        <w:tc>
          <w:tcPr>
            <w:tcW w:w="5102" w:type="dxa"/>
          </w:tcPr>
          <w:p w14:paraId="7398571A" w14:textId="29118E75" w:rsidR="00880111" w:rsidRDefault="00880111" w:rsidP="00880111">
            <w:r>
              <w:t>Behandlet av</w:t>
            </w:r>
          </w:p>
        </w:tc>
        <w:tc>
          <w:tcPr>
            <w:tcW w:w="1701" w:type="dxa"/>
          </w:tcPr>
          <w:p w14:paraId="3652866B" w14:textId="2192E7A3" w:rsidR="00880111" w:rsidRDefault="00880111" w:rsidP="00880111">
            <w:r>
              <w:t>Møtedato</w:t>
            </w:r>
          </w:p>
        </w:tc>
        <w:tc>
          <w:tcPr>
            <w:tcW w:w="1134" w:type="dxa"/>
          </w:tcPr>
          <w:p w14:paraId="16FB8805" w14:textId="1BCD167C" w:rsidR="00880111" w:rsidRDefault="00880111" w:rsidP="00880111">
            <w:proofErr w:type="spellStart"/>
            <w:r>
              <w:t>Saknr</w:t>
            </w:r>
            <w:proofErr w:type="spellEnd"/>
          </w:p>
        </w:tc>
      </w:tr>
      <w:tr w:rsidR="00880111" w14:paraId="52B4C698" w14:textId="77777777" w:rsidTr="00880111">
        <w:tc>
          <w:tcPr>
            <w:tcW w:w="5102" w:type="dxa"/>
          </w:tcPr>
          <w:p w14:paraId="73883656" w14:textId="7811D90E" w:rsidR="00880111" w:rsidRDefault="00880111" w:rsidP="00880111">
            <w:r>
              <w:t>1 Vardeneset menighetsråd</w:t>
            </w:r>
          </w:p>
        </w:tc>
        <w:tc>
          <w:tcPr>
            <w:tcW w:w="1701" w:type="dxa"/>
          </w:tcPr>
          <w:p w14:paraId="4B996665" w14:textId="5FC0DA6E" w:rsidR="00880111" w:rsidRDefault="00880111" w:rsidP="00880111">
            <w:r>
              <w:t>12.04.2026</w:t>
            </w:r>
          </w:p>
        </w:tc>
        <w:tc>
          <w:tcPr>
            <w:tcW w:w="1134" w:type="dxa"/>
          </w:tcPr>
          <w:p w14:paraId="56FA12EC" w14:textId="0488A0FB" w:rsidR="00880111" w:rsidRDefault="00880111" w:rsidP="00880111">
            <w:r>
              <w:t>37/26</w:t>
            </w:r>
          </w:p>
        </w:tc>
      </w:tr>
    </w:tbl>
    <w:p w14:paraId="057D1592" w14:textId="77777777" w:rsidR="00880111" w:rsidRDefault="00880111" w:rsidP="00880111"/>
    <w:p w14:paraId="3975F469" w14:textId="77777777" w:rsidR="00880111" w:rsidRDefault="00880111" w:rsidP="00880111"/>
    <w:sdt>
      <w:sdtPr>
        <w:rPr>
          <w:b w:val="0"/>
        </w:rPr>
        <w:alias w:val="Vedtak for sak 37/26"/>
        <w:tag w:val="HandlingID351652;CaseID221113"/>
        <w:id w:val="-1406598085"/>
        <w:placeholder>
          <w:docPart w:val="DefaultPlaceholder_-1854013440"/>
        </w:placeholder>
      </w:sdtPr>
      <w:sdtEndPr/>
      <w:sdtContent>
        <w:p w14:paraId="733C55A7" w14:textId="07EF8118" w:rsidR="00880111" w:rsidRDefault="00880111" w:rsidP="00880111">
          <w:pPr>
            <w:pStyle w:val="MUCaseTitle3"/>
          </w:pPr>
          <w:r>
            <w:t>Møtebehandling</w:t>
          </w:r>
        </w:p>
        <w:p w14:paraId="1B4C6BA1" w14:textId="77777777" w:rsidR="00880111" w:rsidRDefault="00880111" w:rsidP="00880111"/>
        <w:sdt>
          <w:sdtPr>
            <w:rPr>
              <w:b w:val="0"/>
            </w:rPr>
            <w:tag w:val="MU_Innstilling"/>
            <w:id w:val="-1498182669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0800110E" w14:textId="77777777" w:rsidR="00880111" w:rsidRDefault="00880111" w:rsidP="00880111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1546442610"/>
                <w:lock w:val="sdtLocked"/>
                <w:placeholder>
                  <w:docPart w:val="82C255ABC2984300ACE5E3046F2A42AF"/>
                </w:placeholder>
                <w15:appearance w15:val="hidden"/>
              </w:sdtPr>
              <w:sdtEndPr/>
              <w:sdtContent>
                <w:p w14:paraId="5FDFE3C3" w14:textId="77777777" w:rsidR="00880111" w:rsidRDefault="00880111" w:rsidP="00880111">
                  <w:pPr>
                    <w:contextualSpacing/>
                  </w:pPr>
                  <w:r>
                    <w:t xml:space="preserve">Vardeneset menighetsråd godkjenner møteinnkalling og saksliste </w:t>
                  </w:r>
                </w:p>
                <w:p w14:paraId="684D93A4" w14:textId="2B31A328" w:rsidR="00880111" w:rsidRDefault="0008526A" w:rsidP="00880111"/>
              </w:sdtContent>
            </w:sdt>
          </w:sdtContent>
        </w:sdt>
        <w:p w14:paraId="11F270A2" w14:textId="099725C0" w:rsidR="00880111" w:rsidRDefault="00880111" w:rsidP="00880111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5CD94932" w14:textId="77777777" w:rsidR="00880111" w:rsidRDefault="00880111" w:rsidP="00880111">
      <w:pPr>
        <w:spacing w:before="240"/>
      </w:pPr>
    </w:p>
    <w:p w14:paraId="3E53C8CC" w14:textId="2F4AFE38" w:rsidR="00880111" w:rsidRDefault="00880111" w:rsidP="00880111">
      <w:pPr>
        <w:pStyle w:val="MUCaseTitle"/>
      </w:pPr>
      <w:r w:rsidRPr="00880111">
        <w:rPr>
          <w:shd w:val="clear" w:color="auto" w:fill="D9D9D9"/>
        </w:rPr>
        <w:t>Saker til behandling</w:t>
      </w:r>
    </w:p>
    <w:p w14:paraId="751C7FFE" w14:textId="77777777" w:rsidR="00880111" w:rsidRDefault="00880111" w:rsidP="00880111">
      <w:pPr>
        <w:pStyle w:val="MUCaseTitle2"/>
      </w:pPr>
      <w:bookmarkStart w:id="6" w:name="CaseRef351660"/>
      <w:bookmarkEnd w:id="6"/>
      <w:r>
        <w:t>38/26 Omstilling i Stavanger kirkelige fellesråd (12.04.2026)</w:t>
      </w:r>
    </w:p>
    <w:p w14:paraId="1B0AA961" w14:textId="2F5543F3" w:rsidR="00880111" w:rsidRDefault="00880111" w:rsidP="00880111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880111" w14:paraId="43E868F9" w14:textId="77777777" w:rsidTr="00880111">
        <w:tc>
          <w:tcPr>
            <w:tcW w:w="5102" w:type="dxa"/>
          </w:tcPr>
          <w:p w14:paraId="2627E9E9" w14:textId="460FF3DF" w:rsidR="00880111" w:rsidRDefault="00880111" w:rsidP="00880111">
            <w:r>
              <w:t>Behandlet av</w:t>
            </w:r>
          </w:p>
        </w:tc>
        <w:tc>
          <w:tcPr>
            <w:tcW w:w="1701" w:type="dxa"/>
          </w:tcPr>
          <w:p w14:paraId="6445551A" w14:textId="6D0B7C90" w:rsidR="00880111" w:rsidRDefault="00880111" w:rsidP="00880111">
            <w:r>
              <w:t>Møtedato</w:t>
            </w:r>
          </w:p>
        </w:tc>
        <w:tc>
          <w:tcPr>
            <w:tcW w:w="1134" w:type="dxa"/>
          </w:tcPr>
          <w:p w14:paraId="52DEAEE5" w14:textId="6CB6963F" w:rsidR="00880111" w:rsidRDefault="00880111" w:rsidP="00880111">
            <w:proofErr w:type="spellStart"/>
            <w:r>
              <w:t>Saknr</w:t>
            </w:r>
            <w:proofErr w:type="spellEnd"/>
          </w:p>
        </w:tc>
      </w:tr>
      <w:tr w:rsidR="00880111" w14:paraId="19A04CFD" w14:textId="77777777" w:rsidTr="00880111">
        <w:tc>
          <w:tcPr>
            <w:tcW w:w="5102" w:type="dxa"/>
          </w:tcPr>
          <w:p w14:paraId="774E3F34" w14:textId="3A6F1DAB" w:rsidR="00880111" w:rsidRDefault="00880111" w:rsidP="00880111">
            <w:r>
              <w:t>1 Vardeneset menighetsråd</w:t>
            </w:r>
          </w:p>
        </w:tc>
        <w:tc>
          <w:tcPr>
            <w:tcW w:w="1701" w:type="dxa"/>
          </w:tcPr>
          <w:p w14:paraId="0FDBAFF8" w14:textId="53D1ECDB" w:rsidR="00880111" w:rsidRDefault="00880111" w:rsidP="00880111">
            <w:r>
              <w:t>12.04.2026</w:t>
            </w:r>
          </w:p>
        </w:tc>
        <w:tc>
          <w:tcPr>
            <w:tcW w:w="1134" w:type="dxa"/>
          </w:tcPr>
          <w:p w14:paraId="79FA7D27" w14:textId="37786F31" w:rsidR="00880111" w:rsidRDefault="00880111" w:rsidP="00880111">
            <w:r>
              <w:t>38/26</w:t>
            </w:r>
          </w:p>
        </w:tc>
      </w:tr>
    </w:tbl>
    <w:p w14:paraId="37690E97" w14:textId="77777777" w:rsidR="00880111" w:rsidRDefault="00880111" w:rsidP="00880111"/>
    <w:p w14:paraId="3C524159" w14:textId="77777777" w:rsidR="00880111" w:rsidRDefault="00880111" w:rsidP="00880111"/>
    <w:p w14:paraId="6B041145" w14:textId="77777777" w:rsidR="00880111" w:rsidRDefault="00880111" w:rsidP="00880111"/>
    <w:sdt>
      <w:sdtPr>
        <w:alias w:val="Sammendrag"/>
        <w:tag w:val="Sammendrag"/>
        <w:id w:val="1674685779"/>
        <w:placeholder>
          <w:docPart w:val="F3D716932E0D4DDDA8DE4D1DA3BA0CEB"/>
        </w:placeholder>
      </w:sdtPr>
      <w:sdtEndPr/>
      <w:sdtContent>
        <w:p w14:paraId="301C4F3C" w14:textId="77777777" w:rsidR="00880111" w:rsidRDefault="00880111" w:rsidP="00880111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49188CBC" w14:textId="77777777" w:rsidR="00880111" w:rsidRDefault="00880111" w:rsidP="00880111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</w:p>
        <w:p w14:paraId="4DDBDD44" w14:textId="77777777" w:rsidR="00880111" w:rsidRPr="00745C1F" w:rsidRDefault="00880111" w:rsidP="00880111">
          <w:pPr>
            <w:keepNext/>
            <w:keepLines/>
            <w:outlineLvl w:val="1"/>
            <w:rPr>
              <w:rFonts w:eastAsia="Arial Unicode MS"/>
            </w:rPr>
          </w:pPr>
          <w:r w:rsidRPr="00745C1F">
            <w:rPr>
              <w:rFonts w:eastAsia="Arial Unicode MS"/>
            </w:rPr>
            <w:t>Menighetsrådet inviteres til å drøfte og ta stilling til følgende:</w:t>
          </w:r>
        </w:p>
        <w:p w14:paraId="06C452CC" w14:textId="77777777" w:rsidR="00880111" w:rsidRPr="00745C1F" w:rsidRDefault="00880111" w:rsidP="00880111">
          <w:pPr>
            <w:keepNext/>
            <w:keepLines/>
            <w:numPr>
              <w:ilvl w:val="0"/>
              <w:numId w:val="2"/>
            </w:numPr>
            <w:autoSpaceDE/>
            <w:autoSpaceDN/>
            <w:outlineLvl w:val="1"/>
            <w:rPr>
              <w:rFonts w:eastAsia="Arial Unicode MS"/>
            </w:rPr>
          </w:pPr>
          <w:r w:rsidRPr="00745C1F">
            <w:rPr>
              <w:rFonts w:eastAsia="Arial Unicode MS"/>
            </w:rPr>
            <w:t>Hvordan den pågående omstillingen i Stavanger kirkelige fellesråd kan få konsekvenser for menighetens arbeid, organisering og lokale identitet.</w:t>
          </w:r>
        </w:p>
        <w:p w14:paraId="34A90E76" w14:textId="77777777" w:rsidR="00880111" w:rsidRPr="00745C1F" w:rsidRDefault="00880111" w:rsidP="00880111">
          <w:pPr>
            <w:keepNext/>
            <w:keepLines/>
            <w:numPr>
              <w:ilvl w:val="0"/>
              <w:numId w:val="2"/>
            </w:numPr>
            <w:autoSpaceDE/>
            <w:autoSpaceDN/>
            <w:outlineLvl w:val="1"/>
            <w:rPr>
              <w:rFonts w:eastAsia="Arial Unicode MS"/>
            </w:rPr>
          </w:pPr>
          <w:r w:rsidRPr="00745C1F">
            <w:rPr>
              <w:rFonts w:eastAsia="Arial Unicode MS"/>
            </w:rPr>
            <w:t xml:space="preserve">Hvilke prinsipper menighetsrådet mener bør ligge til grunn for videre omstilling, særlig knyttet til: </w:t>
          </w:r>
        </w:p>
        <w:p w14:paraId="549CA11A" w14:textId="77777777" w:rsidR="00880111" w:rsidRPr="00745C1F" w:rsidRDefault="00880111" w:rsidP="00880111">
          <w:pPr>
            <w:keepNext/>
            <w:keepLines/>
            <w:numPr>
              <w:ilvl w:val="1"/>
              <w:numId w:val="2"/>
            </w:numPr>
            <w:autoSpaceDE/>
            <w:autoSpaceDN/>
            <w:outlineLvl w:val="1"/>
            <w:rPr>
              <w:rFonts w:eastAsia="Arial Unicode MS"/>
            </w:rPr>
          </w:pPr>
          <w:r w:rsidRPr="00745C1F">
            <w:rPr>
              <w:rFonts w:eastAsia="Arial Unicode MS"/>
            </w:rPr>
            <w:t>lokal forankring og tilgjengelighet</w:t>
          </w:r>
        </w:p>
        <w:p w14:paraId="17DD534A" w14:textId="77777777" w:rsidR="00880111" w:rsidRPr="00745C1F" w:rsidRDefault="00880111" w:rsidP="00880111">
          <w:pPr>
            <w:keepNext/>
            <w:keepLines/>
            <w:numPr>
              <w:ilvl w:val="1"/>
              <w:numId w:val="2"/>
            </w:numPr>
            <w:autoSpaceDE/>
            <w:autoSpaceDN/>
            <w:outlineLvl w:val="1"/>
            <w:rPr>
              <w:rFonts w:eastAsia="Arial Unicode MS"/>
            </w:rPr>
          </w:pPr>
          <w:r w:rsidRPr="00745C1F">
            <w:rPr>
              <w:rFonts w:eastAsia="Arial Unicode MS"/>
            </w:rPr>
            <w:t>stabens arbeidssituasjon</w:t>
          </w:r>
        </w:p>
        <w:p w14:paraId="20D1067E" w14:textId="77777777" w:rsidR="00880111" w:rsidRPr="00745C1F" w:rsidRDefault="00880111" w:rsidP="00880111">
          <w:pPr>
            <w:keepNext/>
            <w:keepLines/>
            <w:numPr>
              <w:ilvl w:val="1"/>
              <w:numId w:val="2"/>
            </w:numPr>
            <w:autoSpaceDE/>
            <w:autoSpaceDN/>
            <w:outlineLvl w:val="1"/>
            <w:rPr>
              <w:rFonts w:eastAsia="Arial Unicode MS"/>
            </w:rPr>
          </w:pPr>
          <w:r w:rsidRPr="00745C1F">
            <w:rPr>
              <w:rFonts w:eastAsia="Arial Unicode MS"/>
            </w:rPr>
            <w:t>kontinuitet i gudstjenesteliv, trosopplæring, diakoni og frivillighet</w:t>
          </w:r>
        </w:p>
        <w:p w14:paraId="0DF2C3A1" w14:textId="77777777" w:rsidR="00880111" w:rsidRDefault="00880111" w:rsidP="00880111">
          <w:pPr>
            <w:keepNext/>
            <w:keepLines/>
            <w:numPr>
              <w:ilvl w:val="0"/>
              <w:numId w:val="2"/>
            </w:numPr>
            <w:autoSpaceDE/>
            <w:autoSpaceDN/>
            <w:outlineLvl w:val="1"/>
            <w:rPr>
              <w:rFonts w:eastAsia="Arial Unicode MS"/>
            </w:rPr>
          </w:pPr>
          <w:r w:rsidRPr="00745C1F">
            <w:rPr>
              <w:rFonts w:eastAsia="Arial Unicode MS"/>
            </w:rPr>
            <w:t>Hvilke innspill og eventuelle anbefalinger menighetsrådet ønsker å formidle videre til fellesrådet.</w:t>
          </w:r>
        </w:p>
        <w:p w14:paraId="35479F47" w14:textId="77777777" w:rsidR="00880111" w:rsidRPr="00745C1F" w:rsidRDefault="00880111" w:rsidP="00880111">
          <w:pPr>
            <w:keepNext/>
            <w:keepLines/>
            <w:ind w:left="720"/>
            <w:outlineLvl w:val="1"/>
            <w:rPr>
              <w:rFonts w:eastAsia="Arial Unicode MS"/>
            </w:rPr>
          </w:pPr>
        </w:p>
        <w:p w14:paraId="17B62B94" w14:textId="77777777" w:rsidR="00880111" w:rsidRPr="00745C1F" w:rsidRDefault="00880111" w:rsidP="00880111">
          <w:pPr>
            <w:keepNext/>
            <w:keepLines/>
            <w:outlineLvl w:val="1"/>
            <w:rPr>
              <w:rFonts w:eastAsia="Arial Unicode MS"/>
            </w:rPr>
          </w:pPr>
          <w:r w:rsidRPr="00745C1F">
            <w:rPr>
              <w:rFonts w:eastAsia="Arial Unicode MS"/>
            </w:rPr>
            <w:t>Saken må sees i sammenheng med tidligere behandlinger av omstillingskravet i menighetsrådet og innspill som allerede er gitt i prosessen.</w:t>
          </w:r>
        </w:p>
        <w:p w14:paraId="42B29CDD" w14:textId="77777777" w:rsidR="00880111" w:rsidRPr="00745C1F" w:rsidRDefault="00880111" w:rsidP="00880111">
          <w:pPr>
            <w:keepNext/>
            <w:keepLines/>
            <w:outlineLvl w:val="1"/>
            <w:rPr>
              <w:rFonts w:eastAsia="Arial Unicode MS"/>
            </w:rPr>
          </w:pPr>
        </w:p>
        <w:p w14:paraId="5938AACB" w14:textId="77777777" w:rsidR="00880111" w:rsidRPr="00745C1F" w:rsidRDefault="00880111" w:rsidP="00880111">
          <w:pPr>
            <w:keepNext/>
            <w:keepLines/>
            <w:outlineLvl w:val="1"/>
            <w:rPr>
              <w:rFonts w:eastAsia="Arial Unicode MS"/>
            </w:rPr>
          </w:pPr>
        </w:p>
        <w:p w14:paraId="6DFD05C9" w14:textId="77777777" w:rsidR="00880111" w:rsidRPr="00745C1F" w:rsidRDefault="00880111" w:rsidP="00880111">
          <w:pPr>
            <w:contextualSpacing/>
          </w:pPr>
          <w:r w:rsidRPr="00745C1F">
            <w:t>Innspillene fra menighetsmøtet i dag 12.04, skal oppsummeres og behandles i menighetsrådet, og kan inngå i rådets videre dialog med Stavanger kirkelige fellesråd.</w:t>
          </w:r>
        </w:p>
        <w:p w14:paraId="1ED3DA45" w14:textId="77777777" w:rsidR="00880111" w:rsidRPr="00745C1F" w:rsidRDefault="00880111" w:rsidP="00880111">
          <w:pPr>
            <w:contextualSpacing/>
          </w:pPr>
        </w:p>
        <w:p w14:paraId="034ECEF1" w14:textId="77777777" w:rsidR="00880111" w:rsidRDefault="0008526A" w:rsidP="00880111">
          <w:pPr>
            <w:contextualSpacing/>
          </w:pPr>
        </w:p>
      </w:sdtContent>
    </w:sdt>
    <w:p w14:paraId="1A35368D" w14:textId="77777777" w:rsidR="00880111" w:rsidRDefault="00880111" w:rsidP="00880111"/>
    <w:sdt>
      <w:sdtPr>
        <w:rPr>
          <w:b/>
        </w:rPr>
        <w:tag w:val="MU_Tittel"/>
        <w:id w:val="-1559318507"/>
        <w:placeholder>
          <w:docPart w:val="9CBA0AA5AC5445A6B1B36209E78D33F9"/>
        </w:placeholder>
        <w:text/>
      </w:sdtPr>
      <w:sdtEndPr/>
      <w:sdtContent>
        <w:p w14:paraId="4E61947A" w14:textId="77777777" w:rsidR="00880111" w:rsidRDefault="00880111" w:rsidP="00880111">
          <w:pPr>
            <w:rPr>
              <w:b/>
            </w:rPr>
          </w:pPr>
          <w:r w:rsidRPr="00745C1F">
            <w:rPr>
              <w:b/>
            </w:rPr>
            <w:t>Forslag til vedtak</w:t>
          </w:r>
        </w:p>
      </w:sdtContent>
    </w:sdt>
    <w:p w14:paraId="75D53AA9" w14:textId="77777777" w:rsidR="00880111" w:rsidRDefault="00880111" w:rsidP="00880111"/>
    <w:p w14:paraId="0707672C" w14:textId="5DBA42D6" w:rsidR="00880111" w:rsidRPr="00745C1F" w:rsidRDefault="00880111" w:rsidP="00880111">
      <w:r w:rsidRPr="00745C1F">
        <w:t xml:space="preserve">Gjennomføre vedtaket fra fellesrådet, slå sammen stabene i Tasta og Vardeneset. Slå sammen menighetsråd til ett sokn, to likestilte menigheter med ett sokneråd, én </w:t>
      </w:r>
      <w:r w:rsidRPr="00745C1F">
        <w:lastRenderedPageBreak/>
        <w:t>stab og én økonomi, men to kirkebygg med hver sin menighetsidentitet. Mest mulig arbeid ut i menighetene, som kan frigjøre ressurser.</w:t>
      </w:r>
    </w:p>
    <w:p w14:paraId="420DC658" w14:textId="77777777" w:rsidR="00880111" w:rsidRPr="00745C1F" w:rsidRDefault="00880111" w:rsidP="00880111"/>
    <w:p w14:paraId="257F0320" w14:textId="77777777" w:rsidR="00880111" w:rsidRPr="00745C1F" w:rsidRDefault="00880111" w:rsidP="00880111">
      <w:r w:rsidRPr="00745C1F">
        <w:t>Eventuelt med noen innspill fra menighetsmøtet 12.04.2026.</w:t>
      </w:r>
    </w:p>
    <w:p w14:paraId="14A79E59" w14:textId="77777777" w:rsidR="00880111" w:rsidRPr="00745C1F" w:rsidRDefault="00880111" w:rsidP="00880111"/>
    <w:p w14:paraId="7D7266E3" w14:textId="3BF9157D" w:rsidR="00880111" w:rsidRDefault="00880111" w:rsidP="00880111">
      <w:r w:rsidRPr="00745C1F">
        <w:t>Vedtaket sendes til Kirkeverge Rune Skagestad innen 17.04.2026 og behandles i FR 29.04.202</w:t>
      </w:r>
      <w:r>
        <w:t>6.</w:t>
      </w:r>
    </w:p>
    <w:p w14:paraId="1CD8019E" w14:textId="77777777" w:rsidR="00880111" w:rsidRDefault="00880111" w:rsidP="00880111"/>
    <w:sdt>
      <w:sdtPr>
        <w:rPr>
          <w:b w:val="0"/>
        </w:rPr>
        <w:alias w:val="Vedtak for sak 38/26"/>
        <w:tag w:val="HandlingID351660;CaseID229727"/>
        <w:id w:val="-941837074"/>
        <w:placeholder>
          <w:docPart w:val="DefaultPlaceholder_-1854013440"/>
        </w:placeholder>
      </w:sdtPr>
      <w:sdtEndPr/>
      <w:sdtContent>
        <w:p w14:paraId="7F0BE2C0" w14:textId="456D1E6A" w:rsidR="00880111" w:rsidRDefault="00880111" w:rsidP="00880111">
          <w:pPr>
            <w:pStyle w:val="MUCaseTitle3"/>
          </w:pPr>
          <w:r>
            <w:t>Møtebehandling</w:t>
          </w:r>
        </w:p>
        <w:p w14:paraId="5AE514F4" w14:textId="77777777" w:rsidR="00880111" w:rsidRDefault="00880111" w:rsidP="00880111"/>
        <w:sdt>
          <w:sdtPr>
            <w:rPr>
              <w:b w:val="0"/>
            </w:rPr>
            <w:tag w:val="MU_Innstilling"/>
            <w:id w:val="1357538912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05D32927" w14:textId="77777777" w:rsidR="00880111" w:rsidRDefault="00880111" w:rsidP="00880111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1073470811"/>
                <w:lock w:val="sdtLocked"/>
                <w:placeholder>
                  <w:docPart w:val="F3CC2FED67C5402EBDA978EE2E59C2DD"/>
                </w:placeholder>
                <w15:appearance w15:val="hidden"/>
              </w:sdtPr>
              <w:sdtEndPr/>
              <w:sdtContent>
                <w:p w14:paraId="52B03FA4" w14:textId="6DADC90A" w:rsidR="00880111" w:rsidRPr="00880111" w:rsidRDefault="00880111" w:rsidP="00880111">
                  <w:r w:rsidRPr="00880111">
                    <w:t>- Gjennomføre vedtaket fra fellesrådet, og ønske å slå sammen stabene i Tasta og Vardeneset.</w:t>
                  </w:r>
                  <w:r w:rsidRPr="00880111">
                    <w:br/>
                    <w:t>- Jobbe for å slå sammen menighetsråd til ett sokn, to likestilte kirkefellesskap med ett sokneråd, én stab og én økonomi, men to kirkebygg med hvert sitt fellesskap og identitet. - Intensjonen er å frigjøre ressurser for mest mulig arbeid ut i de to særskilte menighetsfellesskapene. -  Menighetsrådet ber administrasjonen etter stabssammenslåing om å finne områder for utvidet samarbeid mellom Tasta og Vardeneset og legge fram en plan for menighetsrådet. </w:t>
                  </w:r>
                </w:p>
                <w:p w14:paraId="716A7E25" w14:textId="4E864ADF" w:rsidR="00880111" w:rsidRPr="00745C1F" w:rsidRDefault="00880111" w:rsidP="00880111"/>
                <w:p w14:paraId="1D763ACB" w14:textId="77777777" w:rsidR="00880111" w:rsidRDefault="00880111" w:rsidP="00880111">
                  <w:r w:rsidRPr="00745C1F">
                    <w:t>Vedtaket sendes til Kirkeverge Rune Skagestad innen 17.04.2026 og behandles i FR 29.04.202</w:t>
                  </w:r>
                  <w:r>
                    <w:t>6.</w:t>
                  </w:r>
                </w:p>
                <w:p w14:paraId="267FE17F" w14:textId="77777777" w:rsidR="006F4032" w:rsidRDefault="006F4032" w:rsidP="00880111"/>
                <w:p w14:paraId="100855FF" w14:textId="5EDE19F8" w:rsidR="00880111" w:rsidRDefault="006F4032" w:rsidP="00880111">
                  <w:r>
                    <w:t>Vedtatt med akklamasjon</w:t>
                  </w:r>
                </w:p>
              </w:sdtContent>
            </w:sdt>
          </w:sdtContent>
        </w:sdt>
        <w:p w14:paraId="1EEF300E" w14:textId="5C2D9058" w:rsidR="00880111" w:rsidRDefault="00880111" w:rsidP="00880111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551DAE6B" w14:textId="77777777" w:rsidR="00880111" w:rsidRDefault="00880111" w:rsidP="00880111">
      <w:pPr>
        <w:spacing w:before="240"/>
      </w:pPr>
    </w:p>
    <w:p w14:paraId="5088122C" w14:textId="77777777" w:rsidR="00880111" w:rsidRDefault="00880111" w:rsidP="00880111">
      <w:pPr>
        <w:spacing w:before="240"/>
      </w:pPr>
    </w:p>
    <w:p w14:paraId="5EBBECA1" w14:textId="77777777" w:rsidR="00880111" w:rsidRDefault="00880111" w:rsidP="00880111">
      <w:pPr>
        <w:pStyle w:val="MUCaseTitle2"/>
      </w:pPr>
      <w:bookmarkStart w:id="7" w:name="CaseRef351662"/>
      <w:bookmarkEnd w:id="7"/>
      <w:r>
        <w:t>39/26 Tilsetting av ny biskop i Stavanger bispedømme (12.04.2026)</w:t>
      </w:r>
    </w:p>
    <w:p w14:paraId="74618575" w14:textId="1557A75A" w:rsidR="00880111" w:rsidRDefault="00880111" w:rsidP="00880111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880111" w14:paraId="34EBAAED" w14:textId="77777777" w:rsidTr="00880111">
        <w:tc>
          <w:tcPr>
            <w:tcW w:w="5102" w:type="dxa"/>
          </w:tcPr>
          <w:p w14:paraId="01FE1389" w14:textId="50091299" w:rsidR="00880111" w:rsidRDefault="00880111" w:rsidP="00880111">
            <w:r>
              <w:t>Behandlet av</w:t>
            </w:r>
          </w:p>
        </w:tc>
        <w:tc>
          <w:tcPr>
            <w:tcW w:w="1701" w:type="dxa"/>
          </w:tcPr>
          <w:p w14:paraId="0B401F1A" w14:textId="071B62E2" w:rsidR="00880111" w:rsidRDefault="00880111" w:rsidP="00880111">
            <w:r>
              <w:t>Møtedato</w:t>
            </w:r>
          </w:p>
        </w:tc>
        <w:tc>
          <w:tcPr>
            <w:tcW w:w="1134" w:type="dxa"/>
          </w:tcPr>
          <w:p w14:paraId="35F5E1FE" w14:textId="40AD2FC6" w:rsidR="00880111" w:rsidRDefault="00880111" w:rsidP="00880111">
            <w:proofErr w:type="spellStart"/>
            <w:r>
              <w:t>Saknr</w:t>
            </w:r>
            <w:proofErr w:type="spellEnd"/>
          </w:p>
        </w:tc>
      </w:tr>
      <w:tr w:rsidR="00880111" w14:paraId="704BAA47" w14:textId="77777777" w:rsidTr="00880111">
        <w:tc>
          <w:tcPr>
            <w:tcW w:w="5102" w:type="dxa"/>
          </w:tcPr>
          <w:p w14:paraId="29EC8B31" w14:textId="5227C1F0" w:rsidR="00880111" w:rsidRDefault="00880111" w:rsidP="00880111">
            <w:r>
              <w:t>1 Vardeneset menighetsråd</w:t>
            </w:r>
          </w:p>
        </w:tc>
        <w:tc>
          <w:tcPr>
            <w:tcW w:w="1701" w:type="dxa"/>
          </w:tcPr>
          <w:p w14:paraId="72A49FDA" w14:textId="5A47E82E" w:rsidR="00880111" w:rsidRDefault="00880111" w:rsidP="00880111">
            <w:r>
              <w:t>12.04.2026</w:t>
            </w:r>
          </w:p>
        </w:tc>
        <w:tc>
          <w:tcPr>
            <w:tcW w:w="1134" w:type="dxa"/>
          </w:tcPr>
          <w:p w14:paraId="30957238" w14:textId="13A31E4E" w:rsidR="00880111" w:rsidRDefault="00880111" w:rsidP="00880111">
            <w:r>
              <w:t>39/26</w:t>
            </w:r>
          </w:p>
        </w:tc>
      </w:tr>
    </w:tbl>
    <w:p w14:paraId="280D7EF2" w14:textId="77777777" w:rsidR="00880111" w:rsidRDefault="00880111" w:rsidP="00880111"/>
    <w:p w14:paraId="4E0EE9EC" w14:textId="77777777" w:rsidR="00880111" w:rsidRDefault="00880111" w:rsidP="00880111"/>
    <w:p w14:paraId="3E9CCD62" w14:textId="77777777" w:rsidR="00880111" w:rsidRDefault="00880111" w:rsidP="00880111"/>
    <w:sdt>
      <w:sdtPr>
        <w:alias w:val="Sammendrag"/>
        <w:tag w:val="Sammendrag"/>
        <w:id w:val="-283733265"/>
        <w:placeholder>
          <w:docPart w:val="50F9CDE4FFAE42F3B86B0C3E178C68DF"/>
        </w:placeholder>
      </w:sdtPr>
      <w:sdtEndPr/>
      <w:sdtContent>
        <w:p w14:paraId="262E2908" w14:textId="77777777" w:rsidR="00880111" w:rsidRPr="00BE598D" w:rsidRDefault="00880111" w:rsidP="00880111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46DD69E9" w14:textId="77777777" w:rsidR="00880111" w:rsidRDefault="0008526A" w:rsidP="00880111">
          <w:pPr>
            <w:contextualSpacing/>
          </w:pPr>
        </w:p>
      </w:sdtContent>
    </w:sdt>
    <w:p w14:paraId="6AF2EED3" w14:textId="77777777" w:rsidR="00880111" w:rsidRDefault="00880111" w:rsidP="00880111"/>
    <w:sdt>
      <w:sdtPr>
        <w:rPr>
          <w:b/>
        </w:rPr>
        <w:tag w:val="MU_Tittel"/>
        <w:id w:val="1166435932"/>
        <w:placeholder>
          <w:docPart w:val="60884A963F934C0E8E12DABBC2E92E8D"/>
        </w:placeholder>
        <w:text/>
      </w:sdtPr>
      <w:sdtEndPr/>
      <w:sdtContent>
        <w:p w14:paraId="1E4E2E57" w14:textId="77777777" w:rsidR="00880111" w:rsidRDefault="00880111" w:rsidP="00880111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010284B3" w14:textId="77777777" w:rsidR="00880111" w:rsidRDefault="00880111" w:rsidP="00880111"/>
    <w:p w14:paraId="360273AA" w14:textId="43AE69EF" w:rsidR="00880111" w:rsidRDefault="00880111" w:rsidP="00880111">
      <w:r w:rsidRPr="004A396E">
        <w:t>Vardeneset menighetsråd avga stemme i bispevalget i tråd med gjeldende regelverk.</w:t>
      </w:r>
    </w:p>
    <w:p w14:paraId="39C62986" w14:textId="77777777" w:rsidR="00880111" w:rsidRDefault="00880111" w:rsidP="00880111"/>
    <w:sdt>
      <w:sdtPr>
        <w:rPr>
          <w:b w:val="0"/>
        </w:rPr>
        <w:alias w:val="Vedtak for sak 39/26"/>
        <w:tag w:val="HandlingID351662;CaseID202103"/>
        <w:id w:val="-778486517"/>
        <w:placeholder>
          <w:docPart w:val="DefaultPlaceholder_-1854013440"/>
        </w:placeholder>
      </w:sdtPr>
      <w:sdtEndPr/>
      <w:sdtContent>
        <w:p w14:paraId="7307041E" w14:textId="164F98FD" w:rsidR="00880111" w:rsidRDefault="00880111" w:rsidP="00880111">
          <w:pPr>
            <w:pStyle w:val="MUCaseTitle3"/>
          </w:pPr>
          <w:r>
            <w:t>Møtebehandling</w:t>
          </w:r>
        </w:p>
        <w:p w14:paraId="738CF708" w14:textId="77777777" w:rsidR="00880111" w:rsidRDefault="00880111" w:rsidP="00880111"/>
        <w:sdt>
          <w:sdtPr>
            <w:rPr>
              <w:rFonts w:eastAsiaTheme="minorEastAsia"/>
              <w:b w:val="0"/>
              <w:sz w:val="22"/>
              <w:szCs w:val="22"/>
            </w:rPr>
            <w:tag w:val="MU_Innstilling"/>
            <w:id w:val="-2021838331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5B2D3B28" w14:textId="77777777" w:rsidR="00880111" w:rsidRDefault="00880111" w:rsidP="00880111">
              <w:pPr>
                <w:pStyle w:val="MUCaseTitle3"/>
              </w:pPr>
              <w:r>
                <w:t xml:space="preserve">Vedtak </w:t>
              </w:r>
            </w:p>
            <w:sdt>
              <w:sdtPr>
                <w:rPr>
                  <w:rFonts w:eastAsiaTheme="minorEastAsia"/>
                  <w:sz w:val="22"/>
                  <w:szCs w:val="22"/>
                </w:rPr>
                <w:tag w:val="MU_Vedtakstekst"/>
                <w:id w:val="-2102939694"/>
                <w:lock w:val="sdtLocked"/>
                <w:placeholder>
                  <w:docPart w:val="A3340FB8BE7645B49BAC3AB906FDA153"/>
                </w:placeholder>
                <w15:appearance w15:val="hidden"/>
              </w:sdtPr>
              <w:sdtEndPr/>
              <w:sdtContent>
                <w:p w14:paraId="5289246C" w14:textId="77777777" w:rsidR="00880111" w:rsidRDefault="00880111" w:rsidP="00880111">
                  <w:r w:rsidRPr="004A396E">
                    <w:t>Vardeneset menighetsråd avga stemme i bispevalget i tråd med gjeldende regelverk.</w:t>
                  </w:r>
                </w:p>
                <w:p w14:paraId="7D3544BF" w14:textId="77777777" w:rsidR="00541D76" w:rsidRPr="004A396E" w:rsidRDefault="00541D76" w:rsidP="00880111"/>
                <w:p w14:paraId="19FA5CA8" w14:textId="7B4F607A" w:rsidR="00880111" w:rsidRDefault="00541D76" w:rsidP="00880111">
                  <w:r>
                    <w:t>Resultat fra Vardeneset menighetsråd:</w:t>
                  </w:r>
                </w:p>
                <w:p w14:paraId="15617DEC" w14:textId="77777777" w:rsidR="00541D76" w:rsidRDefault="00541D76" w:rsidP="00880111"/>
                <w:p w14:paraId="0F835167" w14:textId="3E0B5347" w:rsidR="00541D76" w:rsidRDefault="00541D76" w:rsidP="00541D76">
                  <w:pPr>
                    <w:pStyle w:val="Listeavsnitt"/>
                    <w:numPr>
                      <w:ilvl w:val="0"/>
                      <w:numId w:val="3"/>
                    </w:numPr>
                  </w:pPr>
                  <w:r>
                    <w:t>Tor Magne Nesvik</w:t>
                  </w:r>
                  <w:r w:rsidR="000D698D">
                    <w:t xml:space="preserve"> </w:t>
                  </w:r>
                </w:p>
                <w:p w14:paraId="5383855B" w14:textId="33A1420E" w:rsidR="00541D76" w:rsidRDefault="00541D76" w:rsidP="00541D76">
                  <w:pPr>
                    <w:pStyle w:val="Listeavsnitt"/>
                    <w:numPr>
                      <w:ilvl w:val="0"/>
                      <w:numId w:val="3"/>
                    </w:numPr>
                  </w:pPr>
                  <w:r>
                    <w:t>Karen Margrete E Mestad</w:t>
                  </w:r>
                  <w:r w:rsidR="000D698D">
                    <w:t xml:space="preserve"> </w:t>
                  </w:r>
                </w:p>
                <w:p w14:paraId="0E053275" w14:textId="61018037" w:rsidR="00541D76" w:rsidRDefault="00541D76" w:rsidP="00541D76">
                  <w:pPr>
                    <w:pStyle w:val="Listeavsnitt"/>
                    <w:numPr>
                      <w:ilvl w:val="0"/>
                      <w:numId w:val="3"/>
                    </w:numPr>
                  </w:pPr>
                  <w:r>
                    <w:t>Vidar Mæland Bakke</w:t>
                  </w:r>
                  <w:r w:rsidR="000D698D">
                    <w:t xml:space="preserve"> </w:t>
                  </w:r>
                </w:p>
              </w:sdtContent>
            </w:sdt>
          </w:sdtContent>
        </w:sdt>
        <w:p w14:paraId="48C37DD1" w14:textId="57DD86A3" w:rsidR="00880111" w:rsidRDefault="00880111" w:rsidP="00880111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0738BB23" w14:textId="77777777" w:rsidR="00880111" w:rsidRDefault="00880111" w:rsidP="00880111">
      <w:pPr>
        <w:spacing w:before="240"/>
      </w:pPr>
    </w:p>
    <w:p w14:paraId="2ACEC11E" w14:textId="77777777" w:rsidR="00880111" w:rsidRDefault="00880111" w:rsidP="00880111">
      <w:pPr>
        <w:spacing w:before="240"/>
      </w:pPr>
    </w:p>
    <w:p w14:paraId="3E455FCA" w14:textId="77777777" w:rsidR="00880111" w:rsidRDefault="00880111" w:rsidP="00880111">
      <w:pPr>
        <w:spacing w:before="240"/>
      </w:pPr>
    </w:p>
    <w:p w14:paraId="1EB0D1E4" w14:textId="77777777" w:rsidR="00880111" w:rsidRDefault="00880111" w:rsidP="00880111">
      <w:pPr>
        <w:pStyle w:val="MUCaseTitle2"/>
      </w:pPr>
      <w:bookmarkStart w:id="8" w:name="CaseRef351664"/>
      <w:bookmarkEnd w:id="8"/>
      <w:r>
        <w:t>40/26 Eventuelt (12.04.2026)</w:t>
      </w:r>
    </w:p>
    <w:p w14:paraId="5A5394A4" w14:textId="127E9F45" w:rsidR="00880111" w:rsidRDefault="00880111" w:rsidP="00880111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880111" w14:paraId="3B5F8A75" w14:textId="77777777" w:rsidTr="00880111">
        <w:tc>
          <w:tcPr>
            <w:tcW w:w="5102" w:type="dxa"/>
          </w:tcPr>
          <w:p w14:paraId="5A579156" w14:textId="5B4F74AE" w:rsidR="00880111" w:rsidRDefault="00880111" w:rsidP="00880111">
            <w:r>
              <w:t>Behandlet av</w:t>
            </w:r>
          </w:p>
        </w:tc>
        <w:tc>
          <w:tcPr>
            <w:tcW w:w="1701" w:type="dxa"/>
          </w:tcPr>
          <w:p w14:paraId="6C6F6F8C" w14:textId="123C30AC" w:rsidR="00880111" w:rsidRDefault="00880111" w:rsidP="00880111">
            <w:r>
              <w:t>Møtedato</w:t>
            </w:r>
          </w:p>
        </w:tc>
        <w:tc>
          <w:tcPr>
            <w:tcW w:w="1134" w:type="dxa"/>
          </w:tcPr>
          <w:p w14:paraId="0A174FDD" w14:textId="2A23FAD2" w:rsidR="00880111" w:rsidRDefault="00880111" w:rsidP="00880111">
            <w:proofErr w:type="spellStart"/>
            <w:r>
              <w:t>Saknr</w:t>
            </w:r>
            <w:proofErr w:type="spellEnd"/>
          </w:p>
        </w:tc>
      </w:tr>
      <w:tr w:rsidR="00880111" w14:paraId="3DDC4449" w14:textId="77777777" w:rsidTr="00880111">
        <w:tc>
          <w:tcPr>
            <w:tcW w:w="5102" w:type="dxa"/>
          </w:tcPr>
          <w:p w14:paraId="17E59490" w14:textId="74A3FD1D" w:rsidR="00880111" w:rsidRDefault="00880111" w:rsidP="00880111">
            <w:r>
              <w:t>1 Vardeneset menighetsråd</w:t>
            </w:r>
          </w:p>
        </w:tc>
        <w:tc>
          <w:tcPr>
            <w:tcW w:w="1701" w:type="dxa"/>
          </w:tcPr>
          <w:p w14:paraId="5D8103B2" w14:textId="52323E4A" w:rsidR="00880111" w:rsidRDefault="00880111" w:rsidP="00880111">
            <w:r>
              <w:t>12.04.2026</w:t>
            </w:r>
          </w:p>
        </w:tc>
        <w:tc>
          <w:tcPr>
            <w:tcW w:w="1134" w:type="dxa"/>
          </w:tcPr>
          <w:p w14:paraId="3977A406" w14:textId="6C8C875B" w:rsidR="00880111" w:rsidRDefault="00880111" w:rsidP="00880111">
            <w:r>
              <w:t>40/26</w:t>
            </w:r>
          </w:p>
        </w:tc>
      </w:tr>
    </w:tbl>
    <w:p w14:paraId="040E8BAC" w14:textId="77777777" w:rsidR="00880111" w:rsidRDefault="00880111" w:rsidP="00880111"/>
    <w:p w14:paraId="15DB2CDC" w14:textId="77777777" w:rsidR="00880111" w:rsidRDefault="00880111" w:rsidP="00880111"/>
    <w:p w14:paraId="0DE06EA7" w14:textId="77777777" w:rsidR="00880111" w:rsidRDefault="00880111" w:rsidP="00880111"/>
    <w:p w14:paraId="3C1C929A" w14:textId="77777777" w:rsidR="00880111" w:rsidRDefault="00880111" w:rsidP="00880111"/>
    <w:sdt>
      <w:sdtPr>
        <w:rPr>
          <w:rFonts w:eastAsiaTheme="minorEastAsia"/>
          <w:sz w:val="22"/>
          <w:szCs w:val="22"/>
        </w:rPr>
        <w:alias w:val="Sammendrag"/>
        <w:tag w:val="Sammendrag"/>
        <w:id w:val="2117712215"/>
        <w:placeholder>
          <w:docPart w:val="859297E3E714498D837EB00C2478C8CF"/>
        </w:placeholder>
      </w:sdtPr>
      <w:sdtEndPr/>
      <w:sdtContent>
        <w:p w14:paraId="4A9BA4D7" w14:textId="77777777" w:rsidR="00880111" w:rsidRPr="00BE598D" w:rsidRDefault="00880111" w:rsidP="00880111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500F9F80" w14:textId="452732E8" w:rsidR="00880111" w:rsidRDefault="000024E3" w:rsidP="00541D76">
          <w:pPr>
            <w:pStyle w:val="Listeavsnitt"/>
            <w:numPr>
              <w:ilvl w:val="0"/>
              <w:numId w:val="4"/>
            </w:numPr>
          </w:pPr>
          <w:r>
            <w:t>Invitert til f</w:t>
          </w:r>
          <w:r w:rsidR="00541D76">
            <w:t xml:space="preserve">elles MR med Tasta og begge stabene. Vanlig møte 1800 – 1930, så felles MR møte med stabene, fra </w:t>
          </w:r>
          <w:proofErr w:type="spellStart"/>
          <w:r w:rsidR="00541D76">
            <w:t>kl</w:t>
          </w:r>
          <w:proofErr w:type="spellEnd"/>
          <w:r w:rsidR="00541D76">
            <w:t xml:space="preserve"> 1930 – 2130. </w:t>
          </w:r>
        </w:p>
        <w:p w14:paraId="005A5437" w14:textId="3C0160B1" w:rsidR="006F4032" w:rsidRDefault="000024E3" w:rsidP="00541D76">
          <w:pPr>
            <w:pStyle w:val="Listeavsnitt"/>
            <w:numPr>
              <w:ilvl w:val="0"/>
              <w:numId w:val="4"/>
            </w:numPr>
          </w:pPr>
          <w:r>
            <w:t>Vård</w:t>
          </w:r>
          <w:r w:rsidR="006F4032">
            <w:t>ugnad – ingen fast dag, men legge ut at folk kan komme en dag og gjøre noe ute og inne. Helst før konfirmasjonene 2 og 3 mai. Noen har meldt seg til den 29. april.</w:t>
          </w:r>
        </w:p>
      </w:sdtContent>
    </w:sdt>
    <w:p w14:paraId="0470ADC4" w14:textId="77777777" w:rsidR="00880111" w:rsidRDefault="00880111" w:rsidP="00880111"/>
    <w:sdt>
      <w:sdtPr>
        <w:rPr>
          <w:b/>
        </w:rPr>
        <w:tag w:val="MU_Tittel"/>
        <w:id w:val="442736474"/>
        <w:placeholder>
          <w:docPart w:val="EBDC53452FC140DA87F63A684A47FFE3"/>
        </w:placeholder>
        <w:text/>
      </w:sdtPr>
      <w:sdtEndPr/>
      <w:sdtContent>
        <w:p w14:paraId="4D7AEC82" w14:textId="77777777" w:rsidR="00880111" w:rsidRDefault="00880111" w:rsidP="00880111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15BA9E7D" w14:textId="77777777" w:rsidR="00880111" w:rsidRDefault="00880111" w:rsidP="00880111"/>
    <w:p w14:paraId="74DAFC74" w14:textId="34D2948A" w:rsidR="00880111" w:rsidRDefault="000D698D" w:rsidP="00880111">
      <w:r>
        <w:t>Menighetsrådet tar saken til orientering</w:t>
      </w:r>
    </w:p>
    <w:p w14:paraId="416B0187" w14:textId="77777777" w:rsidR="00880111" w:rsidRDefault="00880111" w:rsidP="00880111"/>
    <w:sdt>
      <w:sdtPr>
        <w:rPr>
          <w:b w:val="0"/>
        </w:rPr>
        <w:alias w:val="Vedtak for sak 40/26"/>
        <w:tag w:val="HandlingID351664;CaseID221785"/>
        <w:id w:val="2026203491"/>
        <w:placeholder>
          <w:docPart w:val="DefaultPlaceholder_-1854013440"/>
        </w:placeholder>
      </w:sdtPr>
      <w:sdtEndPr/>
      <w:sdtContent>
        <w:p w14:paraId="364873BE" w14:textId="57913992" w:rsidR="00880111" w:rsidRDefault="00880111" w:rsidP="00880111">
          <w:pPr>
            <w:pStyle w:val="MUCaseTitle3"/>
          </w:pPr>
          <w:r>
            <w:t>Møtebehandling</w:t>
          </w:r>
        </w:p>
        <w:p w14:paraId="05724140" w14:textId="77777777" w:rsidR="00880111" w:rsidRDefault="00880111" w:rsidP="00880111"/>
        <w:sdt>
          <w:sdtPr>
            <w:rPr>
              <w:b w:val="0"/>
            </w:rPr>
            <w:tag w:val="MU_Innstilling"/>
            <w:id w:val="-784277488"/>
            <w:lock w:val="sdtLocked"/>
            <w:placeholder>
              <w:docPart w:val="DefaultPlaceholder_-1854013440"/>
            </w:placeholder>
            <w15:appearance w15:val="hidden"/>
          </w:sdtPr>
          <w:sdtEndPr/>
          <w:sdtContent>
            <w:p w14:paraId="7A3E31D3" w14:textId="77777777" w:rsidR="00880111" w:rsidRDefault="00880111" w:rsidP="00880111">
              <w:pPr>
                <w:pStyle w:val="MUCaseTitle3"/>
              </w:pPr>
              <w:r>
                <w:t xml:space="preserve">Vedtak </w:t>
              </w:r>
            </w:p>
            <w:sdt>
              <w:sdtPr>
                <w:rPr>
                  <w:rFonts w:eastAsia="Times New Roman"/>
                  <w:sz w:val="24"/>
                  <w:szCs w:val="24"/>
                </w:rPr>
                <w:tag w:val="MU_Vedtakstekst"/>
                <w:id w:val="-1710486202"/>
                <w:lock w:val="sdtLocked"/>
                <w:placeholder>
                  <w:docPart w:val="2E13820C9BBF414090378A308175D7B7"/>
                </w:placeholder>
                <w15:appearance w15:val="hidden"/>
              </w:sdtPr>
              <w:sdtEndPr/>
              <w:sdtContent>
                <w:p w14:paraId="74B184AC" w14:textId="294AD712" w:rsidR="000024E3" w:rsidRDefault="000024E3" w:rsidP="000024E3">
                  <w:pPr>
                    <w:pStyle w:val="Listeavsnitt"/>
                    <w:numPr>
                      <w:ilvl w:val="0"/>
                      <w:numId w:val="5"/>
                    </w:numPr>
                  </w:pPr>
                  <w:r>
                    <w:t xml:space="preserve">Felles MR med Tasta og begge stabene. Vanlig møte 1800 – 1930, så felles MR møte med stabene, fra </w:t>
                  </w:r>
                  <w:proofErr w:type="spellStart"/>
                  <w:r>
                    <w:t>kl</w:t>
                  </w:r>
                  <w:proofErr w:type="spellEnd"/>
                  <w:r>
                    <w:t xml:space="preserve"> 1930 – 2130. Henrik ønsker å informere om omstillingsprosessen.</w:t>
                  </w:r>
                  <w:r w:rsidR="00C146CA" w:rsidRPr="00C146CA">
                    <w:t xml:space="preserve"> </w:t>
                  </w:r>
                </w:p>
                <w:p w14:paraId="593BA3FB" w14:textId="3FAF0321" w:rsidR="000024E3" w:rsidRDefault="00C146CA" w:rsidP="000024E3">
                  <w:pPr>
                    <w:pStyle w:val="Listeavsnitt"/>
                    <w:numPr>
                      <w:ilvl w:val="0"/>
                      <w:numId w:val="5"/>
                    </w:numPr>
                  </w:pPr>
                  <w:r>
                    <w:t>Vård</w:t>
                  </w:r>
                  <w:r w:rsidR="000024E3">
                    <w:t>ugnad – ingen fast dag, men legge ut at folk kan komme en dag og gjøre noe ute og inne. Helst før konfirmasjonene 2 og 3 mai. Noen har meldt seg til den 29. april.</w:t>
                  </w:r>
                </w:p>
                <w:p w14:paraId="2E803432" w14:textId="600ECACB" w:rsidR="00880111" w:rsidRDefault="0008526A" w:rsidP="00880111"/>
              </w:sdtContent>
            </w:sdt>
          </w:sdtContent>
        </w:sdt>
        <w:p w14:paraId="024A27AC" w14:textId="0630B59E" w:rsidR="00880111" w:rsidRDefault="00880111" w:rsidP="00880111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39A70A01" w14:textId="77777777" w:rsidR="00880111" w:rsidRDefault="00880111" w:rsidP="00880111">
      <w:pPr>
        <w:spacing w:before="240"/>
      </w:pPr>
    </w:p>
    <w:p w14:paraId="6AD4C55C" w14:textId="77777777" w:rsidR="00880111" w:rsidRDefault="00880111" w:rsidP="00880111">
      <w:pPr>
        <w:spacing w:before="240"/>
      </w:pPr>
    </w:p>
    <w:p w14:paraId="5D7DB1BB" w14:textId="77777777" w:rsidR="00880111" w:rsidRDefault="00880111" w:rsidP="00880111">
      <w:pPr>
        <w:spacing w:before="240"/>
      </w:pPr>
    </w:p>
    <w:p w14:paraId="5103C55A" w14:textId="77777777" w:rsidR="00880111" w:rsidRPr="00880111" w:rsidRDefault="00880111" w:rsidP="00880111">
      <w:pPr>
        <w:spacing w:before="240"/>
      </w:pPr>
    </w:p>
    <w:sectPr w:rsidR="00880111" w:rsidRPr="00880111" w:rsidSect="005D52A2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418" w:bottom="1418" w:left="1418" w:header="567" w:footer="232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17D7" w14:textId="77777777" w:rsidR="0057293F" w:rsidRDefault="0057293F" w:rsidP="00933AD0">
      <w:r>
        <w:separator/>
      </w:r>
    </w:p>
  </w:endnote>
  <w:endnote w:type="continuationSeparator" w:id="0">
    <w:p w14:paraId="2485D544" w14:textId="77777777" w:rsidR="0057293F" w:rsidRDefault="0057293F" w:rsidP="0093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29BA" w14:textId="77777777" w:rsidR="00674F96" w:rsidRDefault="00674F96" w:rsidP="00933AD0">
    <w:pPr>
      <w:pStyle w:val="Bunntekst"/>
    </w:pPr>
    <w:r>
      <w:rPr>
        <w:rStyle w:val="Sidetall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0D92" w14:textId="77777777" w:rsidR="00674F96" w:rsidRDefault="00674F96" w:rsidP="00933AD0">
    <w:pPr>
      <w:pStyle w:val="Bunntekst"/>
      <w:rPr>
        <w:lang w:val="nb-NO"/>
      </w:rPr>
    </w:pPr>
    <w:r>
      <w:rPr>
        <w:lang w:val="nb-NO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  <w:r>
      <w:rPr>
        <w:lang w:val="nb-N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F70D" w14:textId="77777777" w:rsidR="00674F96" w:rsidRDefault="00674F96" w:rsidP="00933AD0">
    <w:pPr>
      <w:pStyle w:val="Bunntekst"/>
    </w:pPr>
    <w:r>
      <w:fldChar w:fldCharType="begin"/>
    </w:r>
    <w:r>
      <w:instrText xml:space="preserve"> PAGE   \* MERGEFORMAT </w:instrText>
    </w:r>
    <w:r>
      <w:fldChar w:fldCharType="separate"/>
    </w:r>
    <w:r w:rsidR="00676F2E">
      <w:rPr>
        <w:noProof/>
      </w:rPr>
      <w:t>1</w:t>
    </w:r>
    <w:r>
      <w:fldChar w:fldCharType="end"/>
    </w:r>
  </w:p>
  <w:p w14:paraId="5A7C785A" w14:textId="77777777" w:rsidR="00674F96" w:rsidRDefault="00674F96" w:rsidP="00933A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DD2B" w14:textId="77777777" w:rsidR="0057293F" w:rsidRDefault="0057293F" w:rsidP="00933AD0">
      <w:r>
        <w:separator/>
      </w:r>
    </w:p>
  </w:footnote>
  <w:footnote w:type="continuationSeparator" w:id="0">
    <w:p w14:paraId="78940D7A" w14:textId="77777777" w:rsidR="0057293F" w:rsidRDefault="0057293F" w:rsidP="0093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731"/>
    </w:tblGrid>
    <w:tr w:rsidR="006638E2" w:rsidRPr="00832A5E" w14:paraId="32CB16E2" w14:textId="77777777" w:rsidTr="005D52A2">
      <w:trPr>
        <w:cantSplit/>
        <w:trHeight w:val="291"/>
      </w:trPr>
      <w:tc>
        <w:tcPr>
          <w:tcW w:w="709" w:type="dxa"/>
          <w:vMerge w:val="restart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0E90EEEF" w14:textId="77777777" w:rsidR="006638E2" w:rsidRPr="00832A5E" w:rsidRDefault="006638E2" w:rsidP="006638E2">
          <w:pPr>
            <w:tabs>
              <w:tab w:val="center" w:pos="510"/>
              <w:tab w:val="right" w:pos="1077"/>
            </w:tabs>
            <w:spacing w:before="40" w:line="276" w:lineRule="auto"/>
            <w:rPr>
              <w:rFonts w:cs="Times New Roman"/>
              <w:sz w:val="6"/>
              <w:szCs w:val="20"/>
            </w:rPr>
          </w:pPr>
          <w:r w:rsidRPr="00832A5E">
            <w:rPr>
              <w:rFonts w:cs="Times New Roman"/>
              <w:noProof/>
              <w:sz w:val="6"/>
              <w:szCs w:val="20"/>
            </w:rPr>
            <w:drawing>
              <wp:inline distT="0" distB="0" distL="0" distR="0" wp14:anchorId="42B0C867" wp14:editId="1304E319">
                <wp:extent cx="295200" cy="374400"/>
                <wp:effectExtent l="0" t="0" r="0" b="6985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K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00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692B077C" w14:textId="77777777" w:rsidR="006638E2" w:rsidRPr="00832A5E" w:rsidRDefault="006638E2" w:rsidP="006638E2">
          <w:pPr>
            <w:spacing w:line="276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 w:rsidRPr="00832A5E"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</w:p>
      </w:tc>
    </w:tr>
    <w:tr w:rsidR="006638E2" w:rsidRPr="002F1A50" w14:paraId="7DD3B380" w14:textId="77777777" w:rsidTr="00682993">
      <w:trPr>
        <w:cantSplit/>
        <w:trHeight w:val="274"/>
      </w:trPr>
      <w:tc>
        <w:tcPr>
          <w:tcW w:w="709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439B917" w14:textId="77777777" w:rsidR="006638E2" w:rsidRDefault="006638E2" w:rsidP="006638E2">
          <w:pPr>
            <w:spacing w:line="276" w:lineRule="auto"/>
            <w:rPr>
              <w:rFonts w:cs="Times New Roman"/>
              <w:sz w:val="6"/>
              <w:szCs w:val="20"/>
            </w:rPr>
          </w:pP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257E6ACB" w14:textId="37790BDB" w:rsidR="006638E2" w:rsidRPr="00832A5E" w:rsidRDefault="0008526A" w:rsidP="006638E2">
          <w:pPr>
            <w:rPr>
              <w:lang w:val="en-US"/>
            </w:rPr>
          </w:pPr>
          <w:sdt>
            <w:sdtPr>
              <w:rPr>
                <w:sz w:val="22"/>
                <w:szCs w:val="22"/>
              </w:rPr>
              <w:tag w:val="ToBoard.Name"/>
              <w:id w:val="715778274"/>
              <w:placeholder>
                <w:docPart w:val="7DD848AFCD36469996AA98983541A821"/>
              </w:placeholder>
              <w:dataBinding w:prefixMappings="xmlns:gbs='http://www.software-innovation.no/growBusinessDocument'" w:xpath="/gbs:GrowBusinessDocument/gbs:ToBoard.Name[@gbs:key='10000']" w:storeItemID="{054AC2F2-BC89-4FBE-8D04-D77C450C58E4}"/>
              <w:text/>
            </w:sdtPr>
            <w:sdtEndPr/>
            <w:sdtContent>
              <w:r w:rsidR="00880111">
                <w:rPr>
                  <w:sz w:val="22"/>
                  <w:szCs w:val="22"/>
                </w:rPr>
                <w:t>Vardeneset menighetsråd</w:t>
              </w:r>
            </w:sdtContent>
          </w:sdt>
        </w:p>
      </w:tc>
    </w:tr>
  </w:tbl>
  <w:p w14:paraId="3D9A39D3" w14:textId="77777777" w:rsidR="00674F96" w:rsidRDefault="00674F96" w:rsidP="00933AD0">
    <w:pPr>
      <w:pStyle w:val="Topptekst"/>
    </w:pPr>
    <w:r>
      <w:t xml:space="preserve"> </w:t>
    </w:r>
  </w:p>
  <w:p w14:paraId="60A92519" w14:textId="77777777" w:rsidR="00674F96" w:rsidRPr="005041CD" w:rsidRDefault="00674F96" w:rsidP="00933AD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8798D"/>
    <w:multiLevelType w:val="hybridMultilevel"/>
    <w:tmpl w:val="76AAC3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37FDE"/>
    <w:multiLevelType w:val="hybridMultilevel"/>
    <w:tmpl w:val="35CA1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81615"/>
    <w:multiLevelType w:val="hybridMultilevel"/>
    <w:tmpl w:val="35CA17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17D48"/>
    <w:multiLevelType w:val="multilevel"/>
    <w:tmpl w:val="2954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7A19A3"/>
    <w:multiLevelType w:val="hybridMultilevel"/>
    <w:tmpl w:val="BF1041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9861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7850427">
    <w:abstractNumId w:val="3"/>
  </w:num>
  <w:num w:numId="3" w16cid:durableId="2053728027">
    <w:abstractNumId w:val="0"/>
  </w:num>
  <w:num w:numId="4" w16cid:durableId="1605771753">
    <w:abstractNumId w:val="2"/>
  </w:num>
  <w:num w:numId="5" w16cid:durableId="89288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E3"/>
    <w:rsid w:val="00001593"/>
    <w:rsid w:val="000024E3"/>
    <w:rsid w:val="000110DF"/>
    <w:rsid w:val="000115BD"/>
    <w:rsid w:val="0001303A"/>
    <w:rsid w:val="0001641D"/>
    <w:rsid w:val="00017421"/>
    <w:rsid w:val="00020578"/>
    <w:rsid w:val="000275B5"/>
    <w:rsid w:val="000312DA"/>
    <w:rsid w:val="000360C2"/>
    <w:rsid w:val="000452E2"/>
    <w:rsid w:val="00061BFA"/>
    <w:rsid w:val="000752D8"/>
    <w:rsid w:val="00082103"/>
    <w:rsid w:val="0008526A"/>
    <w:rsid w:val="00086048"/>
    <w:rsid w:val="00090852"/>
    <w:rsid w:val="000976F3"/>
    <w:rsid w:val="000A5DC3"/>
    <w:rsid w:val="000B2D6F"/>
    <w:rsid w:val="000B3BE4"/>
    <w:rsid w:val="000B79E9"/>
    <w:rsid w:val="000C1398"/>
    <w:rsid w:val="000D1E97"/>
    <w:rsid w:val="000D3353"/>
    <w:rsid w:val="000D698D"/>
    <w:rsid w:val="000E3BA4"/>
    <w:rsid w:val="000E7783"/>
    <w:rsid w:val="000F745B"/>
    <w:rsid w:val="00103FB7"/>
    <w:rsid w:val="001179AC"/>
    <w:rsid w:val="00121552"/>
    <w:rsid w:val="00133FED"/>
    <w:rsid w:val="00137E6E"/>
    <w:rsid w:val="0016070B"/>
    <w:rsid w:val="00162CD7"/>
    <w:rsid w:val="0017742C"/>
    <w:rsid w:val="00185E6B"/>
    <w:rsid w:val="001912C1"/>
    <w:rsid w:val="00192461"/>
    <w:rsid w:val="00192AE3"/>
    <w:rsid w:val="00193839"/>
    <w:rsid w:val="00195899"/>
    <w:rsid w:val="001A1140"/>
    <w:rsid w:val="001A33D4"/>
    <w:rsid w:val="001C334E"/>
    <w:rsid w:val="001C71F9"/>
    <w:rsid w:val="00231655"/>
    <w:rsid w:val="00233EE2"/>
    <w:rsid w:val="0024101C"/>
    <w:rsid w:val="00241CC5"/>
    <w:rsid w:val="002462F7"/>
    <w:rsid w:val="00255E7B"/>
    <w:rsid w:val="0026242E"/>
    <w:rsid w:val="00270B86"/>
    <w:rsid w:val="00281450"/>
    <w:rsid w:val="002872AE"/>
    <w:rsid w:val="00290510"/>
    <w:rsid w:val="00294507"/>
    <w:rsid w:val="00294CFD"/>
    <w:rsid w:val="002A3E52"/>
    <w:rsid w:val="002B3894"/>
    <w:rsid w:val="002B452F"/>
    <w:rsid w:val="002C1FCE"/>
    <w:rsid w:val="002C2B1A"/>
    <w:rsid w:val="002C4BD4"/>
    <w:rsid w:val="002C6754"/>
    <w:rsid w:val="002D41F9"/>
    <w:rsid w:val="002E1CCE"/>
    <w:rsid w:val="002F2756"/>
    <w:rsid w:val="002F2BD0"/>
    <w:rsid w:val="002F477D"/>
    <w:rsid w:val="002F7E02"/>
    <w:rsid w:val="003163C8"/>
    <w:rsid w:val="003268C7"/>
    <w:rsid w:val="003341C9"/>
    <w:rsid w:val="003431C6"/>
    <w:rsid w:val="003464FF"/>
    <w:rsid w:val="00346D1E"/>
    <w:rsid w:val="00352356"/>
    <w:rsid w:val="0035777A"/>
    <w:rsid w:val="00361D83"/>
    <w:rsid w:val="00361F1F"/>
    <w:rsid w:val="00362998"/>
    <w:rsid w:val="003632C6"/>
    <w:rsid w:val="003646FE"/>
    <w:rsid w:val="00364D6A"/>
    <w:rsid w:val="003654B9"/>
    <w:rsid w:val="00376817"/>
    <w:rsid w:val="00384F52"/>
    <w:rsid w:val="00387E91"/>
    <w:rsid w:val="003A38A2"/>
    <w:rsid w:val="003B7FD2"/>
    <w:rsid w:val="003C6F33"/>
    <w:rsid w:val="003D1D7D"/>
    <w:rsid w:val="003D327E"/>
    <w:rsid w:val="003D4AC6"/>
    <w:rsid w:val="003E1424"/>
    <w:rsid w:val="003E2C52"/>
    <w:rsid w:val="003E41AD"/>
    <w:rsid w:val="003E5D63"/>
    <w:rsid w:val="003F3B30"/>
    <w:rsid w:val="003F664A"/>
    <w:rsid w:val="0040152D"/>
    <w:rsid w:val="00403641"/>
    <w:rsid w:val="0042266B"/>
    <w:rsid w:val="00423E6D"/>
    <w:rsid w:val="0044002A"/>
    <w:rsid w:val="00443BF5"/>
    <w:rsid w:val="004471AF"/>
    <w:rsid w:val="0045150B"/>
    <w:rsid w:val="00456001"/>
    <w:rsid w:val="004661E4"/>
    <w:rsid w:val="004673A4"/>
    <w:rsid w:val="00473ABE"/>
    <w:rsid w:val="00476A34"/>
    <w:rsid w:val="0048161E"/>
    <w:rsid w:val="00484246"/>
    <w:rsid w:val="00494A22"/>
    <w:rsid w:val="00497EB3"/>
    <w:rsid w:val="004A1155"/>
    <w:rsid w:val="004A3B69"/>
    <w:rsid w:val="004A5C1C"/>
    <w:rsid w:val="004B773C"/>
    <w:rsid w:val="004C2245"/>
    <w:rsid w:val="004C43FD"/>
    <w:rsid w:val="004C7252"/>
    <w:rsid w:val="004C78E3"/>
    <w:rsid w:val="004C7DD3"/>
    <w:rsid w:val="004D09E4"/>
    <w:rsid w:val="004E3071"/>
    <w:rsid w:val="004E4DCC"/>
    <w:rsid w:val="004E5A44"/>
    <w:rsid w:val="004E6E67"/>
    <w:rsid w:val="004E746A"/>
    <w:rsid w:val="004F6492"/>
    <w:rsid w:val="00501927"/>
    <w:rsid w:val="005041CD"/>
    <w:rsid w:val="005048F3"/>
    <w:rsid w:val="00505BE7"/>
    <w:rsid w:val="005063EA"/>
    <w:rsid w:val="005111DC"/>
    <w:rsid w:val="00524F15"/>
    <w:rsid w:val="00532298"/>
    <w:rsid w:val="005339AD"/>
    <w:rsid w:val="00533DA4"/>
    <w:rsid w:val="0053553D"/>
    <w:rsid w:val="005412CE"/>
    <w:rsid w:val="00541D76"/>
    <w:rsid w:val="005502A2"/>
    <w:rsid w:val="00551034"/>
    <w:rsid w:val="00556EF4"/>
    <w:rsid w:val="005611C1"/>
    <w:rsid w:val="00561BD7"/>
    <w:rsid w:val="00563022"/>
    <w:rsid w:val="005677EC"/>
    <w:rsid w:val="0057293F"/>
    <w:rsid w:val="005734E4"/>
    <w:rsid w:val="0057580F"/>
    <w:rsid w:val="0058134C"/>
    <w:rsid w:val="0058236C"/>
    <w:rsid w:val="00584F94"/>
    <w:rsid w:val="00586747"/>
    <w:rsid w:val="0059079C"/>
    <w:rsid w:val="005928C0"/>
    <w:rsid w:val="0059733E"/>
    <w:rsid w:val="005B7510"/>
    <w:rsid w:val="005C5214"/>
    <w:rsid w:val="005D0CBB"/>
    <w:rsid w:val="005D22C2"/>
    <w:rsid w:val="005D5028"/>
    <w:rsid w:val="005D52A2"/>
    <w:rsid w:val="005E6BE7"/>
    <w:rsid w:val="005F10AE"/>
    <w:rsid w:val="00602855"/>
    <w:rsid w:val="006046F0"/>
    <w:rsid w:val="00610476"/>
    <w:rsid w:val="00617B79"/>
    <w:rsid w:val="00620467"/>
    <w:rsid w:val="00620C38"/>
    <w:rsid w:val="006248AE"/>
    <w:rsid w:val="00624D23"/>
    <w:rsid w:val="006271EE"/>
    <w:rsid w:val="006434F0"/>
    <w:rsid w:val="006478D2"/>
    <w:rsid w:val="006526D0"/>
    <w:rsid w:val="00655B09"/>
    <w:rsid w:val="006631F0"/>
    <w:rsid w:val="006638E2"/>
    <w:rsid w:val="0066394F"/>
    <w:rsid w:val="00667101"/>
    <w:rsid w:val="00671A95"/>
    <w:rsid w:val="00674F96"/>
    <w:rsid w:val="00676F2E"/>
    <w:rsid w:val="00691196"/>
    <w:rsid w:val="00695BEE"/>
    <w:rsid w:val="006A04AA"/>
    <w:rsid w:val="006B2306"/>
    <w:rsid w:val="006B516A"/>
    <w:rsid w:val="006B73CD"/>
    <w:rsid w:val="006B7C7A"/>
    <w:rsid w:val="006C0F46"/>
    <w:rsid w:val="006C232E"/>
    <w:rsid w:val="006C42DA"/>
    <w:rsid w:val="006C4469"/>
    <w:rsid w:val="006E0147"/>
    <w:rsid w:val="006F4032"/>
    <w:rsid w:val="00700C4C"/>
    <w:rsid w:val="00705204"/>
    <w:rsid w:val="00706865"/>
    <w:rsid w:val="00710464"/>
    <w:rsid w:val="007122D8"/>
    <w:rsid w:val="0071233C"/>
    <w:rsid w:val="007130DA"/>
    <w:rsid w:val="00715ABC"/>
    <w:rsid w:val="0071749C"/>
    <w:rsid w:val="00724A6F"/>
    <w:rsid w:val="007308FE"/>
    <w:rsid w:val="0073167F"/>
    <w:rsid w:val="00731D62"/>
    <w:rsid w:val="007427DB"/>
    <w:rsid w:val="00745D59"/>
    <w:rsid w:val="0075020E"/>
    <w:rsid w:val="00751951"/>
    <w:rsid w:val="007534AA"/>
    <w:rsid w:val="007648AA"/>
    <w:rsid w:val="007662FD"/>
    <w:rsid w:val="00767836"/>
    <w:rsid w:val="0077255E"/>
    <w:rsid w:val="00772ED7"/>
    <w:rsid w:val="00786FC5"/>
    <w:rsid w:val="007943A9"/>
    <w:rsid w:val="007A4440"/>
    <w:rsid w:val="007A4926"/>
    <w:rsid w:val="007C50F2"/>
    <w:rsid w:val="007D034E"/>
    <w:rsid w:val="007D1DA4"/>
    <w:rsid w:val="007D22ED"/>
    <w:rsid w:val="007E08C7"/>
    <w:rsid w:val="007E308E"/>
    <w:rsid w:val="007F07F2"/>
    <w:rsid w:val="007F141C"/>
    <w:rsid w:val="007F6835"/>
    <w:rsid w:val="007F79BD"/>
    <w:rsid w:val="007F7D66"/>
    <w:rsid w:val="00802215"/>
    <w:rsid w:val="00805901"/>
    <w:rsid w:val="008133CD"/>
    <w:rsid w:val="00822263"/>
    <w:rsid w:val="0082402E"/>
    <w:rsid w:val="00832A5E"/>
    <w:rsid w:val="00836447"/>
    <w:rsid w:val="00836ADA"/>
    <w:rsid w:val="00845665"/>
    <w:rsid w:val="00862044"/>
    <w:rsid w:val="008705E3"/>
    <w:rsid w:val="00872BA7"/>
    <w:rsid w:val="00880111"/>
    <w:rsid w:val="00890145"/>
    <w:rsid w:val="00893533"/>
    <w:rsid w:val="00897624"/>
    <w:rsid w:val="008A3B4B"/>
    <w:rsid w:val="008C043A"/>
    <w:rsid w:val="008C268C"/>
    <w:rsid w:val="008C6FE1"/>
    <w:rsid w:val="008E35CE"/>
    <w:rsid w:val="008E590B"/>
    <w:rsid w:val="008E6501"/>
    <w:rsid w:val="008F0270"/>
    <w:rsid w:val="008F4345"/>
    <w:rsid w:val="009001EE"/>
    <w:rsid w:val="0091655F"/>
    <w:rsid w:val="00923E77"/>
    <w:rsid w:val="009245D1"/>
    <w:rsid w:val="00933AD0"/>
    <w:rsid w:val="00950117"/>
    <w:rsid w:val="00953877"/>
    <w:rsid w:val="00965669"/>
    <w:rsid w:val="00966B29"/>
    <w:rsid w:val="00966C52"/>
    <w:rsid w:val="00967961"/>
    <w:rsid w:val="009979F2"/>
    <w:rsid w:val="009A4CE2"/>
    <w:rsid w:val="009B03BF"/>
    <w:rsid w:val="009B1F0E"/>
    <w:rsid w:val="009B3407"/>
    <w:rsid w:val="009B4344"/>
    <w:rsid w:val="009B442D"/>
    <w:rsid w:val="009B466A"/>
    <w:rsid w:val="009B6C37"/>
    <w:rsid w:val="009D257A"/>
    <w:rsid w:val="009D66CD"/>
    <w:rsid w:val="009E051F"/>
    <w:rsid w:val="009F355E"/>
    <w:rsid w:val="009F3B15"/>
    <w:rsid w:val="009F5DB4"/>
    <w:rsid w:val="009F6EFA"/>
    <w:rsid w:val="00A047F4"/>
    <w:rsid w:val="00A0629D"/>
    <w:rsid w:val="00A20C05"/>
    <w:rsid w:val="00A218C3"/>
    <w:rsid w:val="00A21C06"/>
    <w:rsid w:val="00A27060"/>
    <w:rsid w:val="00A36ED9"/>
    <w:rsid w:val="00A378AB"/>
    <w:rsid w:val="00A40F8D"/>
    <w:rsid w:val="00A4530B"/>
    <w:rsid w:val="00A47E40"/>
    <w:rsid w:val="00A50932"/>
    <w:rsid w:val="00A6180F"/>
    <w:rsid w:val="00A652CD"/>
    <w:rsid w:val="00A73F75"/>
    <w:rsid w:val="00A7446B"/>
    <w:rsid w:val="00A84CA5"/>
    <w:rsid w:val="00A90249"/>
    <w:rsid w:val="00A92689"/>
    <w:rsid w:val="00A92BA9"/>
    <w:rsid w:val="00A93EE1"/>
    <w:rsid w:val="00A94D5B"/>
    <w:rsid w:val="00AA0D63"/>
    <w:rsid w:val="00AA451F"/>
    <w:rsid w:val="00AA494B"/>
    <w:rsid w:val="00AB1FF4"/>
    <w:rsid w:val="00AB3310"/>
    <w:rsid w:val="00AD6C1C"/>
    <w:rsid w:val="00AE04EE"/>
    <w:rsid w:val="00AE0A9E"/>
    <w:rsid w:val="00AE4158"/>
    <w:rsid w:val="00AE6148"/>
    <w:rsid w:val="00AF2652"/>
    <w:rsid w:val="00AF5C2F"/>
    <w:rsid w:val="00B03F41"/>
    <w:rsid w:val="00B2566F"/>
    <w:rsid w:val="00B274C3"/>
    <w:rsid w:val="00B31BF9"/>
    <w:rsid w:val="00B35C5C"/>
    <w:rsid w:val="00B369D5"/>
    <w:rsid w:val="00B41F96"/>
    <w:rsid w:val="00B46604"/>
    <w:rsid w:val="00B5001D"/>
    <w:rsid w:val="00B51110"/>
    <w:rsid w:val="00B52702"/>
    <w:rsid w:val="00B55EB2"/>
    <w:rsid w:val="00B66852"/>
    <w:rsid w:val="00B73C57"/>
    <w:rsid w:val="00B97BA6"/>
    <w:rsid w:val="00BA4BF7"/>
    <w:rsid w:val="00BC04FB"/>
    <w:rsid w:val="00BC06BA"/>
    <w:rsid w:val="00BD0524"/>
    <w:rsid w:val="00BD3143"/>
    <w:rsid w:val="00BD7424"/>
    <w:rsid w:val="00BE2814"/>
    <w:rsid w:val="00BE69DF"/>
    <w:rsid w:val="00C146CA"/>
    <w:rsid w:val="00C24ECE"/>
    <w:rsid w:val="00C33255"/>
    <w:rsid w:val="00C4054D"/>
    <w:rsid w:val="00C414C1"/>
    <w:rsid w:val="00C50D2A"/>
    <w:rsid w:val="00C67BE9"/>
    <w:rsid w:val="00C77F80"/>
    <w:rsid w:val="00C8238B"/>
    <w:rsid w:val="00C846D3"/>
    <w:rsid w:val="00CA67FD"/>
    <w:rsid w:val="00CB6560"/>
    <w:rsid w:val="00CD56CA"/>
    <w:rsid w:val="00CD5F64"/>
    <w:rsid w:val="00CE2981"/>
    <w:rsid w:val="00CE4297"/>
    <w:rsid w:val="00CE58DB"/>
    <w:rsid w:val="00CF25A4"/>
    <w:rsid w:val="00CF3F01"/>
    <w:rsid w:val="00D0202B"/>
    <w:rsid w:val="00D12611"/>
    <w:rsid w:val="00D22F44"/>
    <w:rsid w:val="00D25621"/>
    <w:rsid w:val="00D260A1"/>
    <w:rsid w:val="00D2729D"/>
    <w:rsid w:val="00D30A15"/>
    <w:rsid w:val="00D33BC3"/>
    <w:rsid w:val="00D3552F"/>
    <w:rsid w:val="00D37B4E"/>
    <w:rsid w:val="00D4451F"/>
    <w:rsid w:val="00D44E96"/>
    <w:rsid w:val="00D71211"/>
    <w:rsid w:val="00D73A0C"/>
    <w:rsid w:val="00D8076D"/>
    <w:rsid w:val="00D8150E"/>
    <w:rsid w:val="00DA7F87"/>
    <w:rsid w:val="00DB1B07"/>
    <w:rsid w:val="00DB562A"/>
    <w:rsid w:val="00DB5F7F"/>
    <w:rsid w:val="00DB7100"/>
    <w:rsid w:val="00DC0003"/>
    <w:rsid w:val="00DD1AC0"/>
    <w:rsid w:val="00DE1011"/>
    <w:rsid w:val="00DE144B"/>
    <w:rsid w:val="00DE4470"/>
    <w:rsid w:val="00DF03F1"/>
    <w:rsid w:val="00DF1E2B"/>
    <w:rsid w:val="00E0387A"/>
    <w:rsid w:val="00E0496A"/>
    <w:rsid w:val="00E07789"/>
    <w:rsid w:val="00E13BB5"/>
    <w:rsid w:val="00E21368"/>
    <w:rsid w:val="00E42620"/>
    <w:rsid w:val="00E43475"/>
    <w:rsid w:val="00E65A18"/>
    <w:rsid w:val="00E67823"/>
    <w:rsid w:val="00E713E3"/>
    <w:rsid w:val="00EA3834"/>
    <w:rsid w:val="00EB2C54"/>
    <w:rsid w:val="00EB40E8"/>
    <w:rsid w:val="00EC5AE7"/>
    <w:rsid w:val="00ED22D5"/>
    <w:rsid w:val="00EE4CB0"/>
    <w:rsid w:val="00EE5DF6"/>
    <w:rsid w:val="00EE7B33"/>
    <w:rsid w:val="00EE7E28"/>
    <w:rsid w:val="00EF45A5"/>
    <w:rsid w:val="00F0255A"/>
    <w:rsid w:val="00F127DA"/>
    <w:rsid w:val="00F13B32"/>
    <w:rsid w:val="00F13C56"/>
    <w:rsid w:val="00F17D90"/>
    <w:rsid w:val="00F21C40"/>
    <w:rsid w:val="00F42FC9"/>
    <w:rsid w:val="00F46D2E"/>
    <w:rsid w:val="00F51D37"/>
    <w:rsid w:val="00F600C2"/>
    <w:rsid w:val="00F606D6"/>
    <w:rsid w:val="00F62296"/>
    <w:rsid w:val="00F6578A"/>
    <w:rsid w:val="00F867BA"/>
    <w:rsid w:val="00F9187C"/>
    <w:rsid w:val="00F97DE1"/>
    <w:rsid w:val="00FA5546"/>
    <w:rsid w:val="00FC1959"/>
    <w:rsid w:val="00FC6015"/>
    <w:rsid w:val="00FE1894"/>
    <w:rsid w:val="00FE2B19"/>
    <w:rsid w:val="00FE75A9"/>
    <w:rsid w:val="00FF0E3E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5865C"/>
  <w15:docId w15:val="{2ED96300-58A5-4F0A-B8C7-0D0BA948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98D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0CBB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020E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0CB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DF1E2B"/>
    <w:pPr>
      <w:tabs>
        <w:tab w:val="center" w:pos="4536"/>
        <w:tab w:val="right" w:pos="9072"/>
      </w:tabs>
    </w:pPr>
    <w:rPr>
      <w:szCs w:val="20"/>
      <w:lang w:val="nn-NO"/>
    </w:rPr>
  </w:style>
  <w:style w:type="paragraph" w:styleId="Bunntekst">
    <w:name w:val="footer"/>
    <w:basedOn w:val="Normal"/>
    <w:link w:val="BunntekstTegn"/>
    <w:uiPriority w:val="99"/>
    <w:rsid w:val="00DF1E2B"/>
    <w:pPr>
      <w:tabs>
        <w:tab w:val="center" w:pos="4536"/>
        <w:tab w:val="right" w:pos="9072"/>
      </w:tabs>
    </w:pPr>
    <w:rPr>
      <w:szCs w:val="20"/>
      <w:lang w:val="nn-NO"/>
    </w:rPr>
  </w:style>
  <w:style w:type="character" w:styleId="Sidetall">
    <w:name w:val="page number"/>
    <w:basedOn w:val="Standardskriftforavsnitt"/>
    <w:rsid w:val="00DF1E2B"/>
  </w:style>
  <w:style w:type="paragraph" w:customStyle="1" w:styleId="MUCaseTitle3">
    <w:name w:val="MU_CaseTitle_3"/>
    <w:basedOn w:val="Normal"/>
    <w:next w:val="Normal"/>
    <w:rsid w:val="008A3B4B"/>
    <w:pPr>
      <w:spacing w:after="240"/>
    </w:pPr>
    <w:rPr>
      <w:b/>
    </w:rPr>
  </w:style>
  <w:style w:type="paragraph" w:customStyle="1" w:styleId="MUHeading2">
    <w:name w:val="MU_Heading_2"/>
    <w:basedOn w:val="Normal"/>
    <w:next w:val="Normal"/>
    <w:rsid w:val="00DF1E2B"/>
    <w:pPr>
      <w:spacing w:before="240"/>
    </w:pPr>
    <w:rPr>
      <w:b/>
      <w:szCs w:val="20"/>
    </w:rPr>
  </w:style>
  <w:style w:type="paragraph" w:customStyle="1" w:styleId="MUTitle">
    <w:name w:val="MU_Title"/>
    <w:basedOn w:val="Normal"/>
    <w:next w:val="Normal"/>
    <w:rsid w:val="003268C7"/>
    <w:rPr>
      <w:b/>
      <w:szCs w:val="20"/>
    </w:rPr>
  </w:style>
  <w:style w:type="paragraph" w:customStyle="1" w:styleId="MUCaseTitle2">
    <w:name w:val="MU_CaseTitle_2"/>
    <w:basedOn w:val="Normal"/>
    <w:next w:val="Normal"/>
    <w:rsid w:val="008C6FE1"/>
    <w:pPr>
      <w:outlineLvl w:val="0"/>
    </w:pPr>
    <w:rPr>
      <w:b/>
      <w:sz w:val="28"/>
    </w:rPr>
  </w:style>
  <w:style w:type="paragraph" w:customStyle="1" w:styleId="MUCaseTitle">
    <w:name w:val="MU_CaseTitle"/>
    <w:basedOn w:val="Normal"/>
    <w:next w:val="Normal"/>
    <w:rsid w:val="00B41F96"/>
    <w:pPr>
      <w:keepNext/>
      <w:keepLines/>
      <w:spacing w:after="600"/>
    </w:pPr>
    <w:rPr>
      <w:b/>
    </w:rPr>
  </w:style>
  <w:style w:type="character" w:styleId="Merknadsreferanse">
    <w:name w:val="annotation reference"/>
    <w:basedOn w:val="Standardskriftforavsnitt"/>
    <w:semiHidden/>
    <w:rsid w:val="00DF1E2B"/>
    <w:rPr>
      <w:sz w:val="16"/>
      <w:szCs w:val="16"/>
    </w:rPr>
  </w:style>
  <w:style w:type="paragraph" w:styleId="Merknadstekst">
    <w:name w:val="annotation text"/>
    <w:basedOn w:val="Normal"/>
    <w:semiHidden/>
    <w:rsid w:val="00DF1E2B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DF1E2B"/>
    <w:rPr>
      <w:b/>
      <w:bCs/>
    </w:rPr>
  </w:style>
  <w:style w:type="paragraph" w:styleId="Bobletekst">
    <w:name w:val="Balloon Text"/>
    <w:basedOn w:val="Normal"/>
    <w:semiHidden/>
    <w:rsid w:val="00DF1E2B"/>
    <w:rPr>
      <w:rFonts w:ascii="Tahoma" w:hAnsi="Tahoma" w:cs="Tahoma"/>
      <w:sz w:val="16"/>
      <w:szCs w:val="16"/>
    </w:rPr>
  </w:style>
  <w:style w:type="paragraph" w:customStyle="1" w:styleId="Uoff">
    <w:name w:val="Uoff"/>
    <w:basedOn w:val="Normal"/>
    <w:rsid w:val="004A1155"/>
    <w:pPr>
      <w:jc w:val="right"/>
    </w:pPr>
    <w:rPr>
      <w:i/>
    </w:rPr>
  </w:style>
  <w:style w:type="character" w:styleId="Hyperkobling">
    <w:name w:val="Hyperlink"/>
    <w:basedOn w:val="Standardskriftforavsnitt"/>
    <w:rsid w:val="00DF1E2B"/>
    <w:rPr>
      <w:color w:val="0000FF"/>
      <w:u w:val="single"/>
    </w:rPr>
  </w:style>
  <w:style w:type="paragraph" w:customStyle="1" w:styleId="MUCaseTitle4">
    <w:name w:val="MU_CaseTitle_4"/>
    <w:basedOn w:val="Normal"/>
    <w:next w:val="Normal"/>
    <w:rsid w:val="00B41F96"/>
    <w:rPr>
      <w:b/>
    </w:rPr>
  </w:style>
  <w:style w:type="character" w:customStyle="1" w:styleId="BunntekstTegn">
    <w:name w:val="Bunntekst Tegn"/>
    <w:basedOn w:val="Standardskriftforavsnitt"/>
    <w:link w:val="Bunntekst"/>
    <w:uiPriority w:val="99"/>
    <w:rsid w:val="00DF1E2B"/>
    <w:rPr>
      <w:rFonts w:ascii="Arial" w:hAnsi="Arial"/>
      <w:sz w:val="24"/>
      <w:lang w:val="nn-NO" w:eastAsia="en-US"/>
    </w:rPr>
  </w:style>
  <w:style w:type="paragraph" w:customStyle="1" w:styleId="MUItalic">
    <w:name w:val="MU_Italic"/>
    <w:basedOn w:val="Normal"/>
    <w:next w:val="Normal"/>
    <w:rsid w:val="00DF1E2B"/>
    <w:pPr>
      <w:jc w:val="right"/>
    </w:pPr>
    <w:rPr>
      <w:i/>
    </w:rPr>
  </w:style>
  <w:style w:type="paragraph" w:customStyle="1" w:styleId="saksfrml">
    <w:name w:val="saksfrml"/>
    <w:basedOn w:val="Normal"/>
    <w:rsid w:val="00DF1E2B"/>
    <w:rPr>
      <w:rFonts w:ascii="Times New (W1)" w:hAnsi="Times New (W1)"/>
      <w:b/>
    </w:rPr>
  </w:style>
  <w:style w:type="paragraph" w:customStyle="1" w:styleId="UOff0">
    <w:name w:val="UOff"/>
    <w:basedOn w:val="Normal"/>
    <w:rsid w:val="00DF1E2B"/>
    <w:pPr>
      <w:jc w:val="right"/>
    </w:pPr>
    <w:rPr>
      <w:i/>
    </w:rPr>
  </w:style>
  <w:style w:type="character" w:styleId="Plassholdertekst">
    <w:name w:val="Placeholder Text"/>
    <w:basedOn w:val="Standardskriftforavsnitt"/>
    <w:uiPriority w:val="99"/>
    <w:semiHidden/>
    <w:rsid w:val="007534AA"/>
    <w:rPr>
      <w:color w:val="808080"/>
    </w:rPr>
  </w:style>
  <w:style w:type="character" w:customStyle="1" w:styleId="TopptekstTegn">
    <w:name w:val="Topptekst Tegn"/>
    <w:basedOn w:val="Standardskriftforavsnitt"/>
    <w:link w:val="Topptekst"/>
    <w:uiPriority w:val="99"/>
    <w:rsid w:val="0071749C"/>
    <w:rPr>
      <w:rFonts w:ascii="Arial" w:hAnsi="Arial"/>
      <w:sz w:val="24"/>
      <w:lang w:val="nn-NO"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0CBB"/>
    <w:rPr>
      <w:rFonts w:ascii="Calibri" w:eastAsiaTheme="majorEastAsia" w:hAnsi="Calibri" w:cstheme="majorBidi"/>
      <w:b/>
      <w:sz w:val="24"/>
      <w:szCs w:val="32"/>
    </w:rPr>
  </w:style>
  <w:style w:type="paragraph" w:styleId="Tittel">
    <w:name w:val="Title"/>
    <w:basedOn w:val="Overskrift1"/>
    <w:next w:val="Normal"/>
    <w:link w:val="TittelTegn"/>
    <w:uiPriority w:val="10"/>
    <w:qFormat/>
    <w:rsid w:val="005D0CBB"/>
  </w:style>
  <w:style w:type="character" w:customStyle="1" w:styleId="TittelTegn">
    <w:name w:val="Tittel Tegn"/>
    <w:basedOn w:val="Standardskriftforavsnitt"/>
    <w:link w:val="Tittel"/>
    <w:uiPriority w:val="10"/>
    <w:rsid w:val="005D0CBB"/>
    <w:rPr>
      <w:rFonts w:ascii="Calibri" w:eastAsiaTheme="majorEastAsia" w:hAnsi="Calibri" w:cstheme="majorBidi"/>
      <w:b/>
      <w:sz w:val="24"/>
      <w:szCs w:val="32"/>
    </w:rPr>
  </w:style>
  <w:style w:type="paragraph" w:styleId="Undertittel">
    <w:name w:val="Subtitle"/>
    <w:basedOn w:val="Normal"/>
    <w:next w:val="Normal"/>
    <w:link w:val="UndertittelTegn"/>
    <w:qFormat/>
    <w:rsid w:val="00A7446B"/>
    <w:pPr>
      <w:numPr>
        <w:ilvl w:val="1"/>
      </w:numPr>
      <w:spacing w:after="160"/>
    </w:pPr>
    <w:rPr>
      <w:rFonts w:asciiTheme="minorHAnsi" w:eastAsiaTheme="minorEastAsia" w:hAnsiTheme="minorHAnsi" w:cstheme="minorBidi"/>
      <w:spacing w:val="15"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rsid w:val="00A7446B"/>
    <w:rPr>
      <w:rFonts w:asciiTheme="minorHAnsi" w:eastAsiaTheme="minorEastAsia" w:hAnsiTheme="minorHAnsi" w:cstheme="minorBidi"/>
      <w:spacing w:val="15"/>
      <w:sz w:val="28"/>
      <w:szCs w:val="2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5020E"/>
    <w:rPr>
      <w:rFonts w:ascii="Calibri" w:eastAsiaTheme="majorEastAsia" w:hAnsi="Calibr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D0CBB"/>
    <w:rPr>
      <w:rFonts w:ascii="Calibri" w:eastAsiaTheme="majorEastAsia" w:hAnsi="Calibri" w:cstheme="majorBidi"/>
      <w:b/>
      <w:sz w:val="22"/>
      <w:szCs w:val="24"/>
    </w:rPr>
  </w:style>
  <w:style w:type="table" w:styleId="Rutenettabelllys">
    <w:name w:val="Grid Table Light"/>
    <w:basedOn w:val="Vanligtabell"/>
    <w:uiPriority w:val="40"/>
    <w:rsid w:val="00933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rutenett">
    <w:name w:val="Table Grid"/>
    <w:basedOn w:val="Vanligtabell"/>
    <w:rsid w:val="00933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80111"/>
    <w:pPr>
      <w:autoSpaceDE/>
      <w:autoSpaceDN/>
      <w:ind w:left="720"/>
      <w:contextualSpacing/>
    </w:pPr>
    <w:rPr>
      <w:rFonts w:eastAsiaTheme="minorEastAsia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88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0C8EAED074759A72B3C3D36D879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89E0E4-9042-4541-A65C-3134A739B419}"/>
      </w:docPartPr>
      <w:docPartBody>
        <w:p w:rsidR="00D75B69" w:rsidRDefault="005D6B90" w:rsidP="005D6B90">
          <w:pPr>
            <w:pStyle w:val="B670C8EAED074759A72B3C3D36D87969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7DD848AFCD36469996AA98983541A8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0C9FC6-22F2-42F4-9802-7408EEE1CC16}"/>
      </w:docPartPr>
      <w:docPartBody>
        <w:p w:rsidR="00353520" w:rsidRDefault="00976F27" w:rsidP="00976F27">
          <w:pPr>
            <w:pStyle w:val="7DD848AFCD36469996AA98983541A821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EC1679CD695D4B33A392C27B19D51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24F919-4717-47CD-9B8B-CC5431F18EFE}"/>
      </w:docPartPr>
      <w:docPartBody>
        <w:p w:rsidR="003D06AE" w:rsidRDefault="00353520" w:rsidP="00353520">
          <w:pPr>
            <w:pStyle w:val="EC1679CD695D4B33A392C27B19D5110D"/>
          </w:pPr>
          <w:r w:rsidRPr="000279FB">
            <w:rPr>
              <w:rStyle w:val="Plassholdertekst"/>
            </w:rPr>
            <w:t>Click here to enter a date.</w:t>
          </w:r>
        </w:p>
      </w:docPartBody>
    </w:docPart>
    <w:docPart>
      <w:docPartPr>
        <w:name w:val="7EA3BA69D0B443AAA0DE426950D028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56546D-5092-4ED8-A7C9-4422FF0FFA47}"/>
      </w:docPartPr>
      <w:docPartBody>
        <w:p w:rsidR="003D06AE" w:rsidRDefault="00353520" w:rsidP="00353520">
          <w:pPr>
            <w:pStyle w:val="7EA3BA69D0B443AAA0DE426950D028B0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AC70C8A0651B4956A39335976AB6A2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7C7AB7-60CF-4AEE-9E87-2CFA53D56990}"/>
      </w:docPartPr>
      <w:docPartBody>
        <w:p w:rsidR="002E0A79" w:rsidRDefault="003D06AE" w:rsidP="003D06AE">
          <w:pPr>
            <w:pStyle w:val="AC70C8A0651B4956A39335976AB6A269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12BDE9CDD3BB4E17A71E842FDD8B72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02D520-8B27-4AB6-91A5-D38152D45ACB}"/>
      </w:docPartPr>
      <w:docPartBody>
        <w:p w:rsidR="00E063E0" w:rsidRDefault="002E0A79" w:rsidP="002E0A79">
          <w:pPr>
            <w:pStyle w:val="12BDE9CDD3BB4E17A71E842FDD8B7210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7C9EE77E437E4B72B95418EE587BE8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05F0AE-33A1-4F92-B6C8-8DEC180334C1}"/>
      </w:docPartPr>
      <w:docPartBody>
        <w:p w:rsidR="00451121" w:rsidRDefault="00D42685" w:rsidP="00D42685">
          <w:pPr>
            <w:pStyle w:val="7C9EE77E437E4B72B95418EE587BE8E1"/>
          </w:pPr>
          <w:r w:rsidRPr="00F31133">
            <w:rPr>
              <w:rStyle w:val="Plassholdertekst"/>
            </w:rPr>
            <w:t>Click here to enter text.</w:t>
          </w:r>
        </w:p>
      </w:docPartBody>
    </w:docPart>
    <w:docPart>
      <w:docPartPr>
        <w:name w:val="00FFE97A429C48AAADCB84F7060422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551CF5-4FED-412B-BCCC-D1CD60804E01}"/>
      </w:docPartPr>
      <w:docPartBody>
        <w:p w:rsidR="00010494" w:rsidRDefault="00293E41" w:rsidP="00293E41">
          <w:pPr>
            <w:pStyle w:val="00FFE97A429C48AAADCB84F706042249"/>
          </w:pPr>
          <w:r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80958E-5D6A-4623-BDA1-8177B027ED36}"/>
      </w:docPartPr>
      <w:docPartBody>
        <w:p w:rsidR="00AF4174" w:rsidRDefault="00AF4174">
          <w:r w:rsidRPr="00236CD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2C255ABC2984300ACE5E3046F2A42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B701B9-E534-4190-A7DC-39D3A91189EF}"/>
      </w:docPartPr>
      <w:docPartBody>
        <w:p w:rsidR="00AF4174" w:rsidRDefault="00AF4174">
          <w:r w:rsidRPr="00236CD9">
            <w:rPr>
              <w:rStyle w:val="Plassholdertekst"/>
            </w:rPr>
            <w:t>Skriv inn vedtaket her</w:t>
          </w:r>
        </w:p>
      </w:docPartBody>
    </w:docPart>
    <w:docPart>
      <w:docPartPr>
        <w:name w:val="F3D716932E0D4DDDA8DE4D1DA3BA0C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8AC71A-AAC4-4A69-A4F0-047377F6C4D4}"/>
      </w:docPartPr>
      <w:docPartBody>
        <w:p w:rsidR="00AF4174" w:rsidRDefault="00AF4174" w:rsidP="00AF4174">
          <w:pPr>
            <w:pStyle w:val="F3D716932E0D4DDDA8DE4D1DA3BA0CEB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9CBA0AA5AC5445A6B1B36209E78D33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DBC747-1F89-42C9-B991-25A3F1EB3547}"/>
      </w:docPartPr>
      <w:docPartBody>
        <w:p w:rsidR="00AF4174" w:rsidRDefault="00AF4174" w:rsidP="00AF4174">
          <w:pPr>
            <w:pStyle w:val="9CBA0AA5AC5445A6B1B36209E78D33F9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F3CC2FED67C5402EBDA978EE2E59C2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2B4835-BB59-45A6-BF3C-FCB0768B2367}"/>
      </w:docPartPr>
      <w:docPartBody>
        <w:p w:rsidR="00AF4174" w:rsidRDefault="00AF4174">
          <w:r w:rsidRPr="00236CD9">
            <w:rPr>
              <w:rStyle w:val="Plassholdertekst"/>
            </w:rPr>
            <w:t>Skriv inn vedtaket her</w:t>
          </w:r>
        </w:p>
      </w:docPartBody>
    </w:docPart>
    <w:docPart>
      <w:docPartPr>
        <w:name w:val="50F9CDE4FFAE42F3B86B0C3E178C68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0F69A8-BD15-40B6-8A22-006BDE44CA15}"/>
      </w:docPartPr>
      <w:docPartBody>
        <w:p w:rsidR="00AF4174" w:rsidRDefault="00AF4174" w:rsidP="00AF4174">
          <w:pPr>
            <w:pStyle w:val="50F9CDE4FFAE42F3B86B0C3E178C68DF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60884A963F934C0E8E12DABBC2E92E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5B91C5-AE29-43A6-AAB9-89D6A64A00F7}"/>
      </w:docPartPr>
      <w:docPartBody>
        <w:p w:rsidR="00AF4174" w:rsidRDefault="00AF4174" w:rsidP="00AF4174">
          <w:pPr>
            <w:pStyle w:val="60884A963F934C0E8E12DABBC2E92E8D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A3340FB8BE7645B49BAC3AB906FDA1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EFE5EF-2EB3-439D-9ED3-677FFBED1ADD}"/>
      </w:docPartPr>
      <w:docPartBody>
        <w:p w:rsidR="00AF4174" w:rsidRDefault="00AF4174">
          <w:r w:rsidRPr="00236CD9">
            <w:rPr>
              <w:rStyle w:val="Plassholdertekst"/>
            </w:rPr>
            <w:t>Skriv inn vedtaket her</w:t>
          </w:r>
        </w:p>
      </w:docPartBody>
    </w:docPart>
    <w:docPart>
      <w:docPartPr>
        <w:name w:val="859297E3E714498D837EB00C2478C8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11D2E5-F372-4813-B035-F93182605DD6}"/>
      </w:docPartPr>
      <w:docPartBody>
        <w:p w:rsidR="00AF4174" w:rsidRDefault="00AF4174" w:rsidP="00AF4174">
          <w:pPr>
            <w:pStyle w:val="859297E3E714498D837EB00C2478C8CF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EBDC53452FC140DA87F63A684A47FF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BA98B9-C9B9-4E8D-A10C-210422CF12C4}"/>
      </w:docPartPr>
      <w:docPartBody>
        <w:p w:rsidR="00AF4174" w:rsidRDefault="00AF4174" w:rsidP="00AF4174">
          <w:pPr>
            <w:pStyle w:val="EBDC53452FC140DA87F63A684A47FFE3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2E13820C9BBF414090378A308175D7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02B01A-C69B-4C83-B898-226DC3022190}"/>
      </w:docPartPr>
      <w:docPartBody>
        <w:p w:rsidR="00AF4174" w:rsidRDefault="00AF4174">
          <w:r w:rsidRPr="00236CD9">
            <w:rPr>
              <w:rStyle w:val="Plassholdertekst"/>
            </w:rPr>
            <w:t>Skriv inn vedtaket 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AD"/>
    <w:rsid w:val="00010494"/>
    <w:rsid w:val="00253F83"/>
    <w:rsid w:val="00293E41"/>
    <w:rsid w:val="002E0A79"/>
    <w:rsid w:val="00343652"/>
    <w:rsid w:val="00353520"/>
    <w:rsid w:val="00376817"/>
    <w:rsid w:val="00381EAD"/>
    <w:rsid w:val="003A10CA"/>
    <w:rsid w:val="003D06AE"/>
    <w:rsid w:val="003E1116"/>
    <w:rsid w:val="00451121"/>
    <w:rsid w:val="004E03ED"/>
    <w:rsid w:val="004E689B"/>
    <w:rsid w:val="00527FAD"/>
    <w:rsid w:val="00564B7C"/>
    <w:rsid w:val="005D6B90"/>
    <w:rsid w:val="005F4505"/>
    <w:rsid w:val="0063357D"/>
    <w:rsid w:val="006461D7"/>
    <w:rsid w:val="006C232E"/>
    <w:rsid w:val="0079142A"/>
    <w:rsid w:val="007B4A68"/>
    <w:rsid w:val="009128B1"/>
    <w:rsid w:val="0091594B"/>
    <w:rsid w:val="009660A4"/>
    <w:rsid w:val="00976F27"/>
    <w:rsid w:val="009B1F6C"/>
    <w:rsid w:val="00A270E8"/>
    <w:rsid w:val="00A54CD1"/>
    <w:rsid w:val="00A86163"/>
    <w:rsid w:val="00A916D2"/>
    <w:rsid w:val="00AF4174"/>
    <w:rsid w:val="00B82CE8"/>
    <w:rsid w:val="00C54490"/>
    <w:rsid w:val="00C96545"/>
    <w:rsid w:val="00D42685"/>
    <w:rsid w:val="00D6449C"/>
    <w:rsid w:val="00D75B69"/>
    <w:rsid w:val="00E063E0"/>
    <w:rsid w:val="00F01A40"/>
    <w:rsid w:val="00F327AC"/>
    <w:rsid w:val="00F46FA9"/>
    <w:rsid w:val="00F6469C"/>
    <w:rsid w:val="00F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AD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F4174"/>
    <w:rPr>
      <w:color w:val="808080"/>
    </w:rPr>
  </w:style>
  <w:style w:type="paragraph" w:customStyle="1" w:styleId="B670C8EAED074759A72B3C3D36D87969">
    <w:name w:val="B670C8EAED074759A72B3C3D36D87969"/>
    <w:rsid w:val="005D6B90"/>
  </w:style>
  <w:style w:type="paragraph" w:customStyle="1" w:styleId="7DD848AFCD36469996AA98983541A821">
    <w:name w:val="7DD848AFCD36469996AA98983541A821"/>
    <w:rsid w:val="00976F27"/>
    <w:rPr>
      <w:lang w:val="nb-NO" w:eastAsia="nb-NO"/>
    </w:rPr>
  </w:style>
  <w:style w:type="paragraph" w:customStyle="1" w:styleId="EC1679CD695D4B33A392C27B19D5110D">
    <w:name w:val="EC1679CD695D4B33A392C27B19D5110D"/>
    <w:rsid w:val="00353520"/>
    <w:rPr>
      <w:lang w:val="nb-NO" w:eastAsia="nb-NO"/>
    </w:rPr>
  </w:style>
  <w:style w:type="paragraph" w:customStyle="1" w:styleId="7EA3BA69D0B443AAA0DE426950D028B0">
    <w:name w:val="7EA3BA69D0B443AAA0DE426950D028B0"/>
    <w:rsid w:val="00353520"/>
    <w:rPr>
      <w:lang w:val="nb-NO" w:eastAsia="nb-NO"/>
    </w:rPr>
  </w:style>
  <w:style w:type="paragraph" w:customStyle="1" w:styleId="AC70C8A0651B4956A39335976AB6A269">
    <w:name w:val="AC70C8A0651B4956A39335976AB6A269"/>
    <w:rsid w:val="003D06AE"/>
    <w:rPr>
      <w:lang w:val="nb-NO" w:eastAsia="nb-NO"/>
    </w:rPr>
  </w:style>
  <w:style w:type="paragraph" w:customStyle="1" w:styleId="12BDE9CDD3BB4E17A71E842FDD8B7210">
    <w:name w:val="12BDE9CDD3BB4E17A71E842FDD8B7210"/>
    <w:rsid w:val="002E0A79"/>
    <w:rPr>
      <w:lang w:val="nb-NO" w:eastAsia="nb-NO"/>
    </w:rPr>
  </w:style>
  <w:style w:type="paragraph" w:customStyle="1" w:styleId="7C9EE77E437E4B72B95418EE587BE8E1">
    <w:name w:val="7C9EE77E437E4B72B95418EE587BE8E1"/>
    <w:rsid w:val="00D42685"/>
    <w:rPr>
      <w:lang w:val="nb-NO" w:eastAsia="nb-NO"/>
    </w:rPr>
  </w:style>
  <w:style w:type="paragraph" w:customStyle="1" w:styleId="00FFE97A429C48AAADCB84F706042249">
    <w:name w:val="00FFE97A429C48AAADCB84F706042249"/>
    <w:rsid w:val="00293E41"/>
    <w:rPr>
      <w:kern w:val="2"/>
      <w:lang w:val="nb-NO" w:eastAsia="nb-NO"/>
      <w14:ligatures w14:val="standardContextual"/>
    </w:rPr>
  </w:style>
  <w:style w:type="paragraph" w:customStyle="1" w:styleId="F3D716932E0D4DDDA8DE4D1DA3BA0CEB">
    <w:name w:val="F3D716932E0D4DDDA8DE4D1DA3BA0CEB"/>
    <w:rsid w:val="00AF4174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9CBA0AA5AC5445A6B1B36209E78D33F9">
    <w:name w:val="9CBA0AA5AC5445A6B1B36209E78D33F9"/>
    <w:rsid w:val="00AF4174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50F9CDE4FFAE42F3B86B0C3E178C68DF">
    <w:name w:val="50F9CDE4FFAE42F3B86B0C3E178C68DF"/>
    <w:rsid w:val="00AF4174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60884A963F934C0E8E12DABBC2E92E8D">
    <w:name w:val="60884A963F934C0E8E12DABBC2E92E8D"/>
    <w:rsid w:val="00AF4174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859297E3E714498D837EB00C2478C8CF">
    <w:name w:val="859297E3E714498D837EB00C2478C8CF"/>
    <w:rsid w:val="00AF4174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EBDC53452FC140DA87F63A684A47FFE3">
    <w:name w:val="EBDC53452FC140DA87F63A684A47FFE3"/>
    <w:rsid w:val="00AF4174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9E3583EC26F4A85A5410F4319D332" ma:contentTypeVersion="6" ma:contentTypeDescription="Create a new document." ma:contentTypeScope="" ma:versionID="0e80dd7ce103c9f1bb80bcaeb4bba2f1">
  <xsd:schema xmlns:xsd="http://www.w3.org/2001/XMLSchema" xmlns:xs="http://www.w3.org/2001/XMLSchema" xmlns:p="http://schemas.microsoft.com/office/2006/metadata/properties" xmlns:ns2="bd1d0955-48d5-4879-90fe-8e8db2585d1f" targetNamespace="http://schemas.microsoft.com/office/2006/metadata/properties" ma:root="true" ma:fieldsID="f4d7f1506313220392eb313726fd231e" ns2:_="">
    <xsd:import namespace="bd1d0955-48d5-4879-90fe-8e8db2585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d0955-48d5-4879-90fe-8e8db2585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bs:GrowBusinessDocument xmlns:gbs="http://www.software-innovation.no/growBusinessDocument" gbs:officeVersion="2007" gbs:sourceId="352925" gbs:entity="Activity" gbs:templateDesignerVersion="3.1 F">
  <gbs:ToBoard.Name gbs:loadFromGrowBusiness="OnProduce" gbs:saveInGrowBusiness="False" gbs:connected="true" gbs:recno="" gbs:entity="" gbs:datatype="string" gbs:key="10000">Vardeneset menighetsråd</gbs:ToBoard.Name>
  <gbs:StartDate gbs:loadFromGrowBusiness="OnProduce" gbs:saveInGrowBusiness="False" gbs:connected="true" gbs:recno="" gbs:entity="" gbs:datatype="date" gbs:key="10001">2026-04-12T13:30:00</gbs:StartDate>
  <gbs:Location gbs:loadFromGrowBusiness="OnProduce" gbs:saveInGrowBusiness="False" gbs:connected="true" gbs:recno="" gbs:entity="" gbs:datatype="string" gbs:key="10002">Vardeneset kirke i kirkestua</gbs:Location>
  <gbs:ToBoard.ToCaseForBoardDocuments.Name gbs:loadFromGrowBusiness="OnProduce" gbs:saveInGrowBusiness="False" gbs:connected="true" gbs:recno="" gbs:entity="" gbs:datatype="string" gbs:key="10003">23/04474</gbs:ToBoard.ToCaseForBoardDocuments.Name>
  <gbs:Lists>
    <gbs:SingleLines>
      <gbs:ToBoard.FromOtherContacts gbs:name="Møtesekretær" gbs:removeList="False" gbs:row-separator="&#10;" gbs:field-separator="&#10;" gbs:loadFromGrowBusiness="OnProduce" gbs:saveInGrowBusiness="False" gbs:removeContentControl="0">
        <gbs:DisplayField gbs:key="10004">Torill Rosland</gbs:DisplayField>
        <gbs:ToBoard.FromOtherContacts.ToSource.Name/>
        <gbs:Criteria xmlns:gbs="http://www.software-innovation.no/growBusinessDocument" gbs:operator="and">
          <gbs:Criterion gbs:field="::ToRole" gbs:operator="in">21</gbs:Criterion>
        </gbs:Criteria>
      </gbs:ToBoard.FromOtherContacts>
      <gbs:ToBoard.FromOtherContacts gbs:name="Leder i utvalg" gbs:removeList="False" gbs:row-separator="&#10;" gbs:field-separator="&#10;" gbs:loadFromGrowBusiness="OnProduce" gbs:saveInGrowBusiness="False" gbs:removeContentControl="0">
        <gbs:DisplayField gbs:key="10005">Henrik Arnestad Salte</gbs:DisplayField>
        <gbs:ToBoard.FromOtherContacts.ToSource.Name/>
        <gbs:Criteria xmlns:gbs="http://www.software-innovation.no/growBusinessDocument" gbs:operator="and">
          <gbs:Criterion gbs:field="::ToRole" gbs:operator="in">17</gbs:Criterion>
        </gbs:Criteria>
      </gbs:ToBoard.FromOtherContacts>
    </gbs:SingleLines>
  </gbs:Lists>
  <gbs:ToBoard.ToEmployer.AddressesJOINEX.ZipPlace gbs:loadFromGrowBusiness="OnProduce" gbs:saveInGrowBusiness="False" gbs:connected="true" gbs:recno="" gbs:entity="" gbs:datatype="relation" gbs:key="10006" gbs:joinex="[JOINEX=[TypeID] {!OJEX!}=5]" gbs:removeContentControl="0">STAVANGER</gbs:ToBoard.ToEmployer.AddressesJOINEX.ZipPlace>
  <gbs:ToOrgUnit.StructureNumber gbs:loadFromGrowBusiness="OnProduce" gbs:saveInGrowBusiness="False" gbs:connected="true" gbs:recno="" gbs:entity="" gbs:datatype="string" gbs:key="10007">200851M200310M200327M</gbs:ToOrgUnit.StructureNumber>
  <gbs:StartDate gbs:loadFromGrowBusiness="OnProduce" gbs:saveInGrowBusiness="False" gbs:connected="true" gbs:recno="" gbs:entity="" gbs:datatype="date" gbs:key="10008">2026-04-12T13:30:00</gbs:StartDate>
  <gbs:ToBoard.ToCaseForBoardDocuments.Name gbs:loadFromGrowBusiness="OnProduce" gbs:saveInGrowBusiness="False" gbs:connected="true" gbs:recno="" gbs:entity="" gbs:datatype="string" gbs:key="10009">23/04474</gbs:ToBoard.ToCaseForBoardDocuments.Name>
</gbs:GrowBusinessDocument>
</file>

<file path=customXml/itemProps1.xml><?xml version="1.0" encoding="utf-8"?>
<ds:datastoreItem xmlns:ds="http://schemas.openxmlformats.org/officeDocument/2006/customXml" ds:itemID="{BA2601C2-3F73-415D-8FFE-E4997D61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d0955-48d5-4879-90fe-8e8db2585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2811C-753C-46DC-B11F-CE32EA00B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492E2-34C8-4865-BCB9-221F5E505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4AC2F2-BC89-4FBE-8D04-D77C450C58E4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4336</Characters>
  <Application>Microsoft Office Word</Application>
  <DocSecurity>4</DocSecurity>
  <Lines>36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Møteprotokoll</vt:lpstr>
      <vt:lpstr>Møteprotokoll</vt:lpstr>
    </vt:vector>
  </TitlesOfParts>
  <Company>Vardeneset menighetsråd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Vardeneset menighetsråd 12.04.2026 kl. 13:30</dc:title>
  <dc:subject>
  </dc:subject>
  <dc:creator>Torill Rosland</dc:creator>
  <cp:keywords>
  </cp:keywords>
  <dc:description>
  </dc:description>
  <cp:lastModifiedBy>Torill Rosland</cp:lastModifiedBy>
  <cp:revision>2</cp:revision>
  <cp:lastPrinted>1900-12-31T23:00:00Z</cp:lastPrinted>
  <dcterms:created xsi:type="dcterms:W3CDTF">2026-05-08T16:16:00Z</dcterms:created>
  <dcterms:modified xsi:type="dcterms:W3CDTF">2026-05-08T16:16:00Z</dcterms:modified>
  <cp:category>Møte utvalg for Public 360</cp:category>
</cp:coreProperties>
</file>